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05D53E" w14:textId="77777777" w:rsidR="00B94278" w:rsidRDefault="00000000">
      <w:pPr>
        <w:jc w:val="center"/>
      </w:pPr>
      <w:r>
        <w:rPr>
          <w:noProof/>
        </w:rPr>
        <w:drawing>
          <wp:inline distT="0" distB="0" distL="0" distR="0" wp14:anchorId="0800EA5D" wp14:editId="758AAAB9">
            <wp:extent cx="3870960" cy="1077595"/>
            <wp:effectExtent l="0" t="0" r="0" b="0"/>
            <wp:docPr id="1" name="图片 1" descr="G:\计算机科学系\校徽矢量设计图\标志\SIAS徽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:\计算机科学系\校徽矢量设计图\标志\SIAS徽标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356" cy="107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66DF" w14:textId="77777777" w:rsidR="00B94278" w:rsidRDefault="00B94278"/>
    <w:p w14:paraId="37C12718" w14:textId="77777777" w:rsidR="00B94278" w:rsidRDefault="00B94278"/>
    <w:p w14:paraId="08059266" w14:textId="77777777" w:rsidR="00B94278" w:rsidRDefault="00000000">
      <w:pPr>
        <w:pStyle w:val="10"/>
        <w:ind w:left="540" w:firstLineChars="0" w:firstLine="0"/>
        <w:rPr>
          <w:rFonts w:ascii="仿宋" w:eastAsia="仿宋" w:hAnsi="仿宋" w:hint="eastAsia"/>
          <w:b/>
          <w:sz w:val="36"/>
          <w:szCs w:val="28"/>
        </w:rPr>
      </w:pPr>
      <w:r>
        <w:rPr>
          <w:rFonts w:ascii="仿宋" w:eastAsia="仿宋" w:hAnsi="仿宋" w:hint="eastAsia"/>
          <w:b/>
          <w:sz w:val="36"/>
          <w:szCs w:val="28"/>
        </w:rPr>
        <w:t xml:space="preserve">           2025-2026</w:t>
      </w:r>
      <w:r>
        <w:rPr>
          <w:rFonts w:ascii="仿宋" w:eastAsia="仿宋" w:hAnsi="仿宋"/>
          <w:b/>
          <w:sz w:val="36"/>
          <w:szCs w:val="28"/>
        </w:rPr>
        <w:t xml:space="preserve"> </w:t>
      </w:r>
      <w:r>
        <w:rPr>
          <w:rFonts w:ascii="仿宋" w:eastAsia="仿宋" w:hAnsi="仿宋" w:hint="eastAsia"/>
          <w:b/>
          <w:sz w:val="36"/>
          <w:szCs w:val="28"/>
        </w:rPr>
        <w:t xml:space="preserve">   学年   第 </w:t>
      </w:r>
      <w:r>
        <w:rPr>
          <w:rFonts w:ascii="仿宋" w:eastAsia="仿宋" w:hAnsi="仿宋"/>
          <w:b/>
          <w:sz w:val="36"/>
          <w:szCs w:val="28"/>
        </w:rPr>
        <w:t>1</w:t>
      </w:r>
      <w:r>
        <w:rPr>
          <w:rFonts w:ascii="仿宋" w:eastAsia="仿宋" w:hAnsi="仿宋" w:hint="eastAsia"/>
          <w:b/>
          <w:sz w:val="36"/>
          <w:szCs w:val="28"/>
        </w:rPr>
        <w:t xml:space="preserve"> 学期</w:t>
      </w:r>
    </w:p>
    <w:p w14:paraId="58CDFBE4" w14:textId="77777777" w:rsidR="00B94278" w:rsidRDefault="00B94278">
      <w:pPr>
        <w:rPr>
          <w:rFonts w:ascii="仿宋" w:eastAsia="仿宋" w:hAnsi="仿宋" w:hint="eastAsia"/>
        </w:rPr>
      </w:pPr>
    </w:p>
    <w:p w14:paraId="71453371" w14:textId="77777777" w:rsidR="00B94278" w:rsidRDefault="00B94278">
      <w:pPr>
        <w:rPr>
          <w:rFonts w:ascii="仿宋" w:eastAsia="仿宋" w:hAnsi="仿宋" w:hint="eastAsia"/>
        </w:rPr>
      </w:pPr>
    </w:p>
    <w:p w14:paraId="06D3592F" w14:textId="77777777" w:rsidR="00B94278" w:rsidRDefault="00B94278">
      <w:pPr>
        <w:rPr>
          <w:rFonts w:ascii="仿宋" w:eastAsia="仿宋" w:hAnsi="仿宋" w:hint="eastAsia"/>
        </w:rPr>
      </w:pPr>
    </w:p>
    <w:p w14:paraId="75111F89" w14:textId="77777777" w:rsidR="00B94278" w:rsidRDefault="00B94278">
      <w:pPr>
        <w:rPr>
          <w:rFonts w:ascii="仿宋" w:eastAsia="仿宋" w:hAnsi="仿宋" w:hint="eastAsia"/>
        </w:rPr>
      </w:pPr>
    </w:p>
    <w:p w14:paraId="2CF3C534" w14:textId="77777777" w:rsidR="00B94278" w:rsidRDefault="00B94278">
      <w:pPr>
        <w:rPr>
          <w:rFonts w:ascii="仿宋" w:eastAsia="仿宋" w:hAnsi="仿宋" w:hint="eastAsia"/>
        </w:rPr>
      </w:pPr>
    </w:p>
    <w:p w14:paraId="1EE12E3D" w14:textId="77777777" w:rsidR="00B94278" w:rsidRDefault="00000000">
      <w:pPr>
        <w:jc w:val="center"/>
        <w:rPr>
          <w:rFonts w:ascii="宋体" w:hAnsi="宋体" w:cs="宋体" w:hint="eastAsia"/>
          <w:b/>
          <w:sz w:val="44"/>
          <w:szCs w:val="44"/>
        </w:rPr>
      </w:pPr>
      <w:r>
        <w:rPr>
          <w:rFonts w:ascii="仿宋" w:eastAsia="仿宋" w:hAnsi="仿宋" w:hint="eastAsia"/>
          <w:b/>
          <w:sz w:val="52"/>
          <w:szCs w:val="52"/>
        </w:rPr>
        <w:t>___</w:t>
      </w:r>
      <w:r>
        <w:rPr>
          <w:rFonts w:ascii="宋体" w:eastAsia="仿宋" w:hAnsi="宋体" w:cs="宋体" w:hint="eastAsia"/>
          <w:b/>
          <w:sz w:val="44"/>
          <w:szCs w:val="44"/>
          <w:u w:val="single"/>
        </w:rPr>
        <w:t>接口测试</w:t>
      </w:r>
      <w:r>
        <w:rPr>
          <w:rFonts w:ascii="宋体" w:hAnsi="宋体" w:cs="宋体" w:hint="eastAsia"/>
          <w:b/>
          <w:sz w:val="44"/>
          <w:szCs w:val="44"/>
        </w:rPr>
        <w:t>_____实验报告</w:t>
      </w:r>
    </w:p>
    <w:p w14:paraId="3FB7A58A" w14:textId="77777777" w:rsidR="00B94278" w:rsidRDefault="00B94278"/>
    <w:p w14:paraId="03566EA3" w14:textId="77777777" w:rsidR="00B94278" w:rsidRDefault="00B94278"/>
    <w:p w14:paraId="25DF0BFA" w14:textId="77777777" w:rsidR="00B94278" w:rsidRDefault="00B94278"/>
    <w:p w14:paraId="78DB4877" w14:textId="77777777" w:rsidR="00B94278" w:rsidRDefault="00B94278"/>
    <w:p w14:paraId="0F77E47C" w14:textId="77777777" w:rsidR="00B94278" w:rsidRDefault="00B94278"/>
    <w:p w14:paraId="05852837" w14:textId="77777777" w:rsidR="00B94278" w:rsidRDefault="00B94278"/>
    <w:p w14:paraId="60647E2D" w14:textId="77777777" w:rsidR="00B94278" w:rsidRDefault="00B94278"/>
    <w:p w14:paraId="0A496708" w14:textId="31C776CB" w:rsidR="00B94278" w:rsidRDefault="00000000">
      <w:pPr>
        <w:spacing w:line="360" w:lineRule="auto"/>
        <w:ind w:firstLineChars="595" w:firstLine="1911"/>
        <w:rPr>
          <w:rFonts w:ascii="仿宋" w:eastAsia="仿宋" w:hAnsi="仿宋" w:hint="eastAsia"/>
        </w:rPr>
      </w:pPr>
      <w:r>
        <w:rPr>
          <w:rFonts w:ascii="仿宋" w:eastAsia="仿宋" w:hAnsi="仿宋" w:hint="eastAsia"/>
          <w:b/>
          <w:sz w:val="32"/>
          <w:szCs w:val="28"/>
        </w:rPr>
        <w:t>年    级：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        202</w:t>
      </w:r>
      <w:r>
        <w:rPr>
          <w:rFonts w:ascii="仿宋" w:eastAsia="仿宋" w:hAnsi="仿宋"/>
          <w:b/>
          <w:sz w:val="32"/>
          <w:szCs w:val="28"/>
          <w:u w:val="single"/>
        </w:rPr>
        <w:t>3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级             </w:t>
      </w:r>
    </w:p>
    <w:p w14:paraId="3D0259D9" w14:textId="4544A56A" w:rsidR="00B94278" w:rsidRDefault="00000000">
      <w:pPr>
        <w:spacing w:line="360" w:lineRule="auto"/>
        <w:ind w:firstLineChars="595" w:firstLine="1911"/>
        <w:rPr>
          <w:rFonts w:ascii="仿宋" w:eastAsia="仿宋" w:hAnsi="仿宋" w:hint="eastAsia"/>
          <w:u w:val="single"/>
        </w:rPr>
      </w:pPr>
      <w:r>
        <w:rPr>
          <w:rFonts w:ascii="仿宋" w:eastAsia="仿宋" w:hAnsi="仿宋" w:hint="eastAsia"/>
          <w:b/>
          <w:sz w:val="32"/>
          <w:szCs w:val="28"/>
        </w:rPr>
        <w:t>班    级：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     </w:t>
      </w:r>
      <w:r w:rsidR="008505DA">
        <w:rPr>
          <w:rFonts w:ascii="仿宋" w:eastAsia="仿宋" w:hAnsi="仿宋" w:hint="eastAsia"/>
          <w:b/>
          <w:sz w:val="32"/>
          <w:szCs w:val="28"/>
          <w:u w:val="single"/>
        </w:rPr>
        <w:t>软件测试CY</w:t>
      </w:r>
      <w:r w:rsidR="007E2EDE">
        <w:rPr>
          <w:rFonts w:ascii="仿宋" w:eastAsia="仿宋" w:hAnsi="仿宋" w:hint="eastAsia"/>
          <w:b/>
          <w:sz w:val="32"/>
          <w:szCs w:val="28"/>
          <w:u w:val="single"/>
        </w:rPr>
        <w:t>4</w:t>
      </w:r>
      <w:r w:rsidR="008505DA">
        <w:rPr>
          <w:rFonts w:ascii="仿宋" w:eastAsia="仿宋" w:hAnsi="仿宋" w:hint="eastAsia"/>
          <w:b/>
          <w:sz w:val="32"/>
          <w:szCs w:val="28"/>
          <w:u w:val="single"/>
        </w:rPr>
        <w:t>班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                      </w:t>
      </w:r>
    </w:p>
    <w:p w14:paraId="1E3DBFA9" w14:textId="6E787C1A" w:rsidR="00B94278" w:rsidRDefault="00000000">
      <w:pPr>
        <w:spacing w:line="360" w:lineRule="auto"/>
        <w:ind w:firstLineChars="595" w:firstLine="1911"/>
        <w:rPr>
          <w:rFonts w:ascii="仿宋" w:eastAsia="仿宋" w:hAnsi="仿宋" w:hint="eastAsia"/>
          <w:b/>
          <w:sz w:val="32"/>
          <w:szCs w:val="28"/>
        </w:rPr>
      </w:pPr>
      <w:r>
        <w:rPr>
          <w:rFonts w:ascii="仿宋" w:eastAsia="仿宋" w:hAnsi="仿宋" w:hint="eastAsia"/>
          <w:b/>
          <w:sz w:val="32"/>
          <w:szCs w:val="28"/>
        </w:rPr>
        <w:t>学    号（姓名)：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  </w:t>
      </w:r>
      <w:r w:rsidR="008505DA">
        <w:rPr>
          <w:rFonts w:ascii="仿宋" w:eastAsia="仿宋" w:hAnsi="仿宋" w:hint="eastAsia"/>
          <w:b/>
          <w:sz w:val="32"/>
          <w:szCs w:val="28"/>
          <w:u w:val="single"/>
        </w:rPr>
        <w:t>李欧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            </w:t>
      </w:r>
      <w:r w:rsidR="008505DA">
        <w:rPr>
          <w:rFonts w:ascii="仿宋" w:eastAsia="仿宋" w:hAnsi="仿宋" w:hint="eastAsia"/>
          <w:b/>
          <w:sz w:val="32"/>
          <w:szCs w:val="28"/>
          <w:u w:val="single"/>
        </w:rPr>
        <w:t xml:space="preserve"> 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</w:t>
      </w:r>
    </w:p>
    <w:p w14:paraId="41EE8A77" w14:textId="023D71CB" w:rsidR="00B94278" w:rsidRDefault="00000000">
      <w:pPr>
        <w:spacing w:line="360" w:lineRule="auto"/>
        <w:ind w:firstLineChars="595" w:firstLine="1911"/>
        <w:rPr>
          <w:rFonts w:ascii="仿宋" w:eastAsia="仿宋" w:hAnsi="仿宋" w:hint="eastAsia"/>
          <w:b/>
          <w:sz w:val="32"/>
          <w:szCs w:val="28"/>
          <w:u w:val="single"/>
        </w:rPr>
      </w:pP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               </w:t>
      </w:r>
      <w:r w:rsidR="008505DA">
        <w:rPr>
          <w:rFonts w:ascii="仿宋" w:eastAsia="仿宋" w:hAnsi="仿宋" w:hint="eastAsia"/>
          <w:b/>
          <w:sz w:val="32"/>
          <w:szCs w:val="28"/>
          <w:u w:val="single"/>
        </w:rPr>
        <w:t>2023140021740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                    </w:t>
      </w:r>
    </w:p>
    <w:p w14:paraId="7742C96C" w14:textId="4C250B9C" w:rsidR="00B94278" w:rsidRDefault="00000000">
      <w:pPr>
        <w:spacing w:line="360" w:lineRule="auto"/>
        <w:ind w:firstLineChars="595" w:firstLine="1911"/>
        <w:rPr>
          <w:rFonts w:ascii="仿宋" w:eastAsia="仿宋" w:hAnsi="仿宋" w:hint="eastAsia"/>
          <w:b/>
          <w:sz w:val="32"/>
          <w:szCs w:val="28"/>
          <w:u w:val="single"/>
        </w:rPr>
      </w:pPr>
      <w:r>
        <w:rPr>
          <w:rFonts w:ascii="仿宋" w:eastAsia="仿宋" w:hAnsi="仿宋" w:hint="eastAsia"/>
          <w:b/>
          <w:sz w:val="32"/>
          <w:szCs w:val="28"/>
        </w:rPr>
        <w:t>指导教师：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        陈梦圆                 </w:t>
      </w:r>
    </w:p>
    <w:p w14:paraId="58363E67" w14:textId="2D28DEA3" w:rsidR="00B94278" w:rsidRDefault="00000000">
      <w:pPr>
        <w:spacing w:line="360" w:lineRule="auto"/>
        <w:ind w:firstLineChars="595" w:firstLine="1911"/>
        <w:rPr>
          <w:rFonts w:ascii="仿宋" w:eastAsia="仿宋" w:hAnsi="仿宋" w:hint="eastAsia"/>
          <w:b/>
          <w:sz w:val="32"/>
          <w:szCs w:val="28"/>
          <w:u w:val="single"/>
        </w:rPr>
      </w:pPr>
      <w:r>
        <w:rPr>
          <w:rFonts w:ascii="仿宋" w:eastAsia="仿宋" w:hAnsi="仿宋"/>
          <w:b/>
          <w:sz w:val="32"/>
          <w:szCs w:val="28"/>
        </w:rPr>
        <w:t>地</w:t>
      </w:r>
      <w:r>
        <w:rPr>
          <w:rFonts w:ascii="仿宋" w:eastAsia="仿宋" w:hAnsi="仿宋" w:hint="eastAsia"/>
          <w:b/>
          <w:sz w:val="32"/>
          <w:szCs w:val="28"/>
        </w:rPr>
        <w:t xml:space="preserve">    </w:t>
      </w:r>
      <w:r>
        <w:rPr>
          <w:rFonts w:ascii="仿宋" w:eastAsia="仿宋" w:hAnsi="仿宋"/>
          <w:b/>
          <w:sz w:val="32"/>
          <w:szCs w:val="28"/>
        </w:rPr>
        <w:t>点：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       </w:t>
      </w:r>
      <w:r w:rsidR="00C806CD">
        <w:rPr>
          <w:rFonts w:ascii="仿宋" w:eastAsia="仿宋" w:hAnsi="仿宋" w:hint="eastAsia"/>
          <w:b/>
          <w:sz w:val="32"/>
          <w:szCs w:val="28"/>
          <w:u w:val="single"/>
        </w:rPr>
        <w:t xml:space="preserve"> </w:t>
      </w:r>
      <w:r w:rsidR="008505DA">
        <w:rPr>
          <w:rFonts w:ascii="仿宋" w:eastAsia="仿宋" w:hAnsi="仿宋" w:hint="eastAsia"/>
          <w:b/>
          <w:sz w:val="32"/>
          <w:szCs w:val="28"/>
          <w:u w:val="single"/>
        </w:rPr>
        <w:t>C120312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</w:t>
      </w:r>
      <w:r>
        <w:rPr>
          <w:rFonts w:ascii="仿宋" w:eastAsia="仿宋" w:hAnsi="仿宋"/>
          <w:b/>
          <w:sz w:val="32"/>
          <w:szCs w:val="28"/>
          <w:u w:val="single"/>
        </w:rPr>
        <w:t xml:space="preserve">                   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</w:t>
      </w:r>
    </w:p>
    <w:p w14:paraId="3404CD29" w14:textId="77777777" w:rsidR="00B94278" w:rsidRDefault="00000000">
      <w:pPr>
        <w:spacing w:line="360" w:lineRule="auto"/>
        <w:ind w:firstLineChars="595" w:firstLine="1911"/>
        <w:rPr>
          <w:rFonts w:ascii="仿宋" w:eastAsia="仿宋" w:hAnsi="仿宋" w:hint="eastAsia"/>
        </w:rPr>
      </w:pPr>
      <w:r>
        <w:rPr>
          <w:rFonts w:ascii="仿宋" w:eastAsia="仿宋" w:hAnsi="仿宋" w:hint="eastAsia"/>
          <w:b/>
          <w:sz w:val="32"/>
          <w:szCs w:val="28"/>
        </w:rPr>
        <w:t>日    期</w:t>
      </w:r>
      <w:r>
        <w:rPr>
          <w:rFonts w:ascii="仿宋" w:eastAsia="仿宋" w:hAnsi="仿宋"/>
          <w:b/>
          <w:sz w:val="32"/>
          <w:szCs w:val="28"/>
        </w:rPr>
        <w:t>：</w:t>
      </w:r>
      <w:r>
        <w:rPr>
          <w:rFonts w:ascii="仿宋" w:eastAsia="仿宋" w:hAnsi="仿宋"/>
          <w:b/>
          <w:sz w:val="32"/>
          <w:szCs w:val="28"/>
          <w:u w:val="single"/>
        </w:rPr>
        <w:t xml:space="preserve"> 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 xml:space="preserve">   </w:t>
      </w:r>
      <w:r>
        <w:rPr>
          <w:rFonts w:ascii="仿宋" w:eastAsia="仿宋" w:hAnsi="仿宋"/>
          <w:b/>
          <w:sz w:val="32"/>
          <w:szCs w:val="28"/>
          <w:u w:val="single"/>
        </w:rPr>
        <w:t xml:space="preserve"> </w:t>
      </w:r>
      <w:r>
        <w:rPr>
          <w:rFonts w:ascii="仿宋" w:eastAsia="仿宋" w:hAnsi="仿宋" w:hint="eastAsia"/>
          <w:b/>
          <w:sz w:val="32"/>
          <w:szCs w:val="28"/>
          <w:u w:val="single"/>
        </w:rPr>
        <w:t>2025年  9 月  19 日</w:t>
      </w:r>
      <w:r>
        <w:rPr>
          <w:rFonts w:ascii="仿宋" w:eastAsia="仿宋" w:hAnsi="仿宋"/>
          <w:b/>
          <w:sz w:val="32"/>
          <w:szCs w:val="28"/>
          <w:u w:val="single"/>
        </w:rPr>
        <w:t xml:space="preserve">  </w:t>
      </w:r>
      <w:r>
        <w:rPr>
          <w:rFonts w:ascii="仿宋" w:eastAsia="仿宋" w:hAnsi="仿宋" w:hint="eastAsia"/>
          <w:b/>
          <w:sz w:val="32"/>
          <w:szCs w:val="28"/>
        </w:rPr>
        <w:t xml:space="preserve">                   </w:t>
      </w:r>
    </w:p>
    <w:p w14:paraId="373F6C45" w14:textId="77777777" w:rsidR="00B94278" w:rsidRDefault="00B94278">
      <w:pPr>
        <w:rPr>
          <w:rFonts w:ascii="仿宋" w:eastAsia="仿宋" w:hAnsi="仿宋" w:hint="eastAsia"/>
        </w:rPr>
      </w:pPr>
    </w:p>
    <w:p w14:paraId="17296CC2" w14:textId="77777777" w:rsidR="00B94278" w:rsidRDefault="00B94278">
      <w:pPr>
        <w:spacing w:line="360" w:lineRule="auto"/>
        <w:ind w:firstLineChars="200" w:firstLine="560"/>
        <w:rPr>
          <w:rFonts w:asciiTheme="minorEastAsia" w:eastAsiaTheme="minorEastAsia" w:hAnsiTheme="minorEastAsia" w:hint="eastAsia"/>
          <w:sz w:val="28"/>
          <w:szCs w:val="28"/>
        </w:rPr>
        <w:sectPr w:rsidR="00B94278">
          <w:pgSz w:w="11906" w:h="16838"/>
          <w:pgMar w:top="1304" w:right="1474" w:bottom="1304" w:left="1474" w:header="851" w:footer="992" w:gutter="0"/>
          <w:cols w:space="425"/>
          <w:docGrid w:type="lines" w:linePitch="312"/>
        </w:sectPr>
      </w:pPr>
    </w:p>
    <w:tbl>
      <w:tblPr>
        <w:tblStyle w:val="a8"/>
        <w:tblW w:w="9493" w:type="dxa"/>
        <w:tblLayout w:type="fixed"/>
        <w:tblLook w:val="04A0" w:firstRow="1" w:lastRow="0" w:firstColumn="1" w:lastColumn="0" w:noHBand="0" w:noVBand="1"/>
      </w:tblPr>
      <w:tblGrid>
        <w:gridCol w:w="9493"/>
      </w:tblGrid>
      <w:tr w:rsidR="00B94278" w14:paraId="77B5E15D" w14:textId="77777777">
        <w:trPr>
          <w:trHeight w:val="967"/>
        </w:trPr>
        <w:tc>
          <w:tcPr>
            <w:tcW w:w="9493" w:type="dxa"/>
          </w:tcPr>
          <w:p w14:paraId="2B3E1237" w14:textId="77777777" w:rsidR="00B94278" w:rsidRDefault="00000000">
            <w:pPr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lastRenderedPageBreak/>
              <w:t>一、实验题目</w:t>
            </w:r>
          </w:p>
          <w:p w14:paraId="074D8341" w14:textId="253D8B79" w:rsidR="00B94278" w:rsidRDefault="008505DA">
            <w:pPr>
              <w:jc w:val="center"/>
              <w:rPr>
                <w:rFonts w:eastAsia="仿宋"/>
              </w:rPr>
            </w:pPr>
            <w:r w:rsidRPr="008505DA">
              <w:rPr>
                <w:rFonts w:eastAsia="仿宋" w:hint="eastAsia"/>
              </w:rPr>
              <w:t>iHRM</w:t>
            </w:r>
            <w:r w:rsidRPr="008505DA">
              <w:rPr>
                <w:rFonts w:eastAsia="仿宋" w:hint="eastAsia"/>
              </w:rPr>
              <w:t>人力资源管理系统接口测试</w:t>
            </w:r>
          </w:p>
          <w:p w14:paraId="43B0FBBA" w14:textId="77777777" w:rsidR="00B94278" w:rsidRDefault="00B94278">
            <w:pPr>
              <w:jc w:val="center"/>
              <w:rPr>
                <w:rFonts w:eastAsia="仿宋"/>
              </w:rPr>
            </w:pPr>
          </w:p>
        </w:tc>
      </w:tr>
      <w:tr w:rsidR="00B94278" w14:paraId="4453263F" w14:textId="77777777">
        <w:tc>
          <w:tcPr>
            <w:tcW w:w="9493" w:type="dxa"/>
          </w:tcPr>
          <w:p w14:paraId="1793A1FA" w14:textId="31C8565B" w:rsidR="00B94278" w:rsidRPr="008505DA" w:rsidRDefault="00000000" w:rsidP="008505DA">
            <w:pPr>
              <w:pStyle w:val="ab"/>
              <w:numPr>
                <w:ilvl w:val="0"/>
                <w:numId w:val="3"/>
              </w:numPr>
              <w:ind w:firstLineChars="0"/>
              <w:jc w:val="left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 w:hint="eastAsia"/>
                <w:b/>
                <w:szCs w:val="21"/>
              </w:rPr>
              <w:t>实验目的</w:t>
            </w:r>
          </w:p>
          <w:p w14:paraId="15B9AA99" w14:textId="3A775659" w:rsidR="00B94278" w:rsidRPr="008505DA" w:rsidRDefault="00000000">
            <w:pPr>
              <w:spacing w:line="360" w:lineRule="auto"/>
              <w:ind w:firstLineChars="200" w:firstLine="42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1.</w:t>
            </w:r>
            <w:r w:rsidR="008505DA">
              <w:rPr>
                <w:rFonts w:ascii="宋体" w:hAnsi="宋体" w:cs="宋体"/>
                <w:szCs w:val="21"/>
              </w:rPr>
              <w:t xml:space="preserve"> </w:t>
            </w:r>
            <w:r w:rsidR="008505DA">
              <w:rPr>
                <w:rFonts w:ascii="宋体" w:hAnsi="宋体" w:cs="宋体" w:hint="eastAsia"/>
                <w:szCs w:val="21"/>
              </w:rPr>
              <w:t>掌握</w:t>
            </w:r>
            <w:r w:rsidR="008505DA" w:rsidRPr="008505DA">
              <w:rPr>
                <w:rFonts w:ascii="宋体" w:hAnsi="宋体" w:cs="宋体" w:hint="eastAsia"/>
                <w:szCs w:val="21"/>
              </w:rPr>
              <w:t>Postman工具的基本使用方法</w:t>
            </w:r>
          </w:p>
          <w:p w14:paraId="0ED25A98" w14:textId="06FE25F8" w:rsidR="00B94278" w:rsidRPr="008505DA" w:rsidRDefault="00000000">
            <w:pPr>
              <w:spacing w:line="360" w:lineRule="auto"/>
              <w:ind w:firstLineChars="200" w:firstLine="42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2. </w:t>
            </w:r>
            <w:r w:rsidR="008505DA">
              <w:rPr>
                <w:rFonts w:ascii="宋体" w:hAnsi="宋体" w:cs="宋体" w:hint="eastAsia"/>
                <w:szCs w:val="21"/>
              </w:rPr>
              <w:t>学习 HTTP接口测试的原理和流程</w:t>
            </w:r>
          </w:p>
          <w:p w14:paraId="36EA36BC" w14:textId="717710BA" w:rsidR="00B94278" w:rsidRPr="008505DA" w:rsidRDefault="00000000" w:rsidP="008505DA">
            <w:pPr>
              <w:spacing w:line="360" w:lineRule="auto"/>
              <w:ind w:firstLineChars="200" w:firstLine="42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3. </w:t>
            </w:r>
            <w:r w:rsidR="008505DA" w:rsidRPr="008505DA">
              <w:rPr>
                <w:rFonts w:ascii="宋体" w:hAnsi="宋体" w:cs="宋体"/>
                <w:szCs w:val="21"/>
              </w:rPr>
              <w:t>掌握接口测试脚本的编写方法</w:t>
            </w:r>
          </w:p>
          <w:p w14:paraId="625A7BFB" w14:textId="4C760E6C" w:rsidR="00B94278" w:rsidRPr="008505DA" w:rsidRDefault="00000000" w:rsidP="008505DA">
            <w:pPr>
              <w:spacing w:line="360" w:lineRule="auto"/>
              <w:ind w:firstLineChars="200" w:firstLine="420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 w:rsidR="008505DA" w:rsidRPr="008505DA">
              <w:rPr>
                <w:rFonts w:ascii="Segoe UI" w:hAnsi="Segoe UI" w:cs="Segoe UI"/>
                <w:color w:val="F9FAFB"/>
                <w:kern w:val="0"/>
                <w:sz w:val="24"/>
              </w:rPr>
              <w:t xml:space="preserve"> </w:t>
            </w:r>
            <w:r w:rsidR="008505DA" w:rsidRPr="008505DA">
              <w:rPr>
                <w:rFonts w:ascii="宋体" w:hAnsi="宋体" w:cs="宋体"/>
                <w:szCs w:val="21"/>
              </w:rPr>
              <w:t>学会分析和验证接口测试结果</w:t>
            </w:r>
          </w:p>
        </w:tc>
      </w:tr>
      <w:tr w:rsidR="00B94278" w14:paraId="51A0DB2E" w14:textId="77777777">
        <w:tc>
          <w:tcPr>
            <w:tcW w:w="9493" w:type="dxa"/>
          </w:tcPr>
          <w:p w14:paraId="44EF2577" w14:textId="77777777" w:rsidR="00B94278" w:rsidRDefault="00000000">
            <w:pPr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三、实验内容</w:t>
            </w:r>
          </w:p>
          <w:p w14:paraId="257D1342" w14:textId="77777777" w:rsidR="00B94278" w:rsidRDefault="00000000">
            <w:pPr>
              <w:spacing w:line="360" w:lineRule="auto"/>
              <w:ind w:firstLineChars="300" w:firstLine="632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接口测试课程设计与实现部分：（主要描述测试编写的目标和对应的测试结果，可添加相关的测试脚本代码等）</w:t>
            </w:r>
          </w:p>
          <w:p w14:paraId="101809DF" w14:textId="77777777" w:rsidR="008505DA" w:rsidRPr="008505DA" w:rsidRDefault="008505DA" w:rsidP="008505DA">
            <w:p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本次实验针对iHRM人力资源管理系统的核心功能模块进行了全面的接口测试，主要包括：</w:t>
            </w:r>
          </w:p>
          <w:p w14:paraId="053F7C98" w14:textId="77777777" w:rsidR="008505DA" w:rsidRPr="008505DA" w:rsidRDefault="008505DA" w:rsidP="008505DA">
            <w:pPr>
              <w:numPr>
                <w:ilvl w:val="0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b/>
                <w:bCs/>
                <w:szCs w:val="21"/>
              </w:rPr>
              <w:t>登录模块测试</w:t>
            </w:r>
          </w:p>
          <w:p w14:paraId="6F9B78C1" w14:textId="77777777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POST login_01登录成功：验证正确的用户名密码能够成功登录</w:t>
            </w:r>
          </w:p>
          <w:p w14:paraId="3A748464" w14:textId="77777777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POST login_02登录失败：验证错误的用户名密码返回相应的错误信息</w:t>
            </w:r>
          </w:p>
          <w:p w14:paraId="2307C8F8" w14:textId="77777777" w:rsidR="008505DA" w:rsidRPr="008505DA" w:rsidRDefault="008505DA" w:rsidP="008505DA">
            <w:pPr>
              <w:numPr>
                <w:ilvl w:val="0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b/>
                <w:bCs/>
                <w:szCs w:val="21"/>
              </w:rPr>
              <w:t>员工管理模块测试</w:t>
            </w:r>
          </w:p>
          <w:p w14:paraId="7CB5A75C" w14:textId="77777777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GET 查询员工管理列表：验证员工列表查询功能</w:t>
            </w:r>
          </w:p>
          <w:p w14:paraId="5FE26962" w14:textId="77777777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GET 02查询员工管理列表失败：测试异常情况下的响应</w:t>
            </w:r>
          </w:p>
          <w:p w14:paraId="0BF1C346" w14:textId="77777777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POST 添加员工成功：验证员工添加功能</w:t>
            </w:r>
          </w:p>
          <w:p w14:paraId="54DD12C5" w14:textId="77777777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POST 添加员工失败：测试添加员工异常情况</w:t>
            </w:r>
          </w:p>
          <w:p w14:paraId="4025EE33" w14:textId="77777777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GET 查询员工成功：验证单个员工信息查询</w:t>
            </w:r>
          </w:p>
          <w:p w14:paraId="0A30042E" w14:textId="77777777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GET 查询员工失败：测试查询失败情况</w:t>
            </w:r>
          </w:p>
          <w:p w14:paraId="6F1D1088" w14:textId="77777777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PUT 修改员工成功：验证员工信息修改功能</w:t>
            </w:r>
          </w:p>
          <w:p w14:paraId="4910179C" w14:textId="77777777" w:rsid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 w:rsidRPr="008505DA">
              <w:rPr>
                <w:rFonts w:ascii="宋体" w:hAnsi="宋体" w:cs="宋体"/>
                <w:szCs w:val="21"/>
              </w:rPr>
              <w:t>PUT 修改员工失败：测试修改失败情况</w:t>
            </w:r>
          </w:p>
          <w:p w14:paraId="244AC2A8" w14:textId="5517CBFA" w:rsid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DEL 删除员工成功：测试删除成功情况</w:t>
            </w:r>
          </w:p>
          <w:p w14:paraId="494ADE88" w14:textId="2D82088E" w:rsidR="008505DA" w:rsidRPr="008505DA" w:rsidRDefault="008505DA" w:rsidP="008505DA">
            <w:pPr>
              <w:numPr>
                <w:ilvl w:val="1"/>
                <w:numId w:val="6"/>
              </w:numPr>
              <w:spacing w:line="360" w:lineRule="auto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DEL 删除员工失败：测试删除失败情况</w:t>
            </w:r>
          </w:p>
          <w:p w14:paraId="39AC497A" w14:textId="717652BE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 w:hint="eastAsia"/>
                <w:szCs w:val="21"/>
              </w:rPr>
              <w:t>//测试脚本1</w:t>
            </w:r>
          </w:p>
          <w:p w14:paraId="71D72CCD" w14:textId="1243449F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// 断言响应状态码为200</w:t>
            </w:r>
          </w:p>
          <w:p w14:paraId="66DE9DE5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pm.test("断言响应状态码为200", function () {</w:t>
            </w:r>
          </w:p>
          <w:p w14:paraId="055C49EA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pm.response.to.have.status(200);</w:t>
            </w:r>
          </w:p>
          <w:p w14:paraId="408C42D1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});</w:t>
            </w:r>
          </w:p>
          <w:p w14:paraId="5FEC173A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</w:p>
          <w:p w14:paraId="7F43FAF6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// 断言响应消息success=true</w:t>
            </w:r>
          </w:p>
          <w:p w14:paraId="6DFFA8F9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pm.test("断言响应消息success=true", function () {</w:t>
            </w:r>
          </w:p>
          <w:p w14:paraId="0402512C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var jsonData = pm.response.json();</w:t>
            </w:r>
          </w:p>
          <w:p w14:paraId="67F0AA12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pm.expect(jsonData.success).to.eql(true);</w:t>
            </w:r>
          </w:p>
          <w:p w14:paraId="16B9715F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});</w:t>
            </w:r>
          </w:p>
          <w:p w14:paraId="633F1483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</w:p>
          <w:p w14:paraId="0602DEFA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// 断言响应消息code=10000</w:t>
            </w:r>
          </w:p>
          <w:p w14:paraId="3730DA30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pm.test("断言响应消息code=10000", function () {</w:t>
            </w:r>
          </w:p>
          <w:p w14:paraId="682F3435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var jsonData = pm.response.json();</w:t>
            </w:r>
          </w:p>
          <w:p w14:paraId="75F2CE1C" w14:textId="77777777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pm.expect(jsonData.code).to.eql(10000);</w:t>
            </w:r>
          </w:p>
          <w:p w14:paraId="4A589A53" w14:textId="7EDA07D9" w:rsidR="00B94278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});</w:t>
            </w:r>
          </w:p>
          <w:p w14:paraId="0DA5BCE2" w14:textId="01256293" w:rsidR="008505DA" w:rsidRPr="006B0BB7" w:rsidRDefault="008505DA" w:rsidP="008505DA">
            <w:pPr>
              <w:spacing w:line="360" w:lineRule="auto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 w:hint="eastAsia"/>
                <w:szCs w:val="21"/>
              </w:rPr>
              <w:t>//测试脚本2</w:t>
            </w:r>
          </w:p>
          <w:p w14:paraId="6E10686C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pm.test("断言响应状态码为200", function () {</w:t>
            </w:r>
          </w:p>
          <w:p w14:paraId="0682E635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pm.response.to.have.status(200);</w:t>
            </w:r>
          </w:p>
          <w:p w14:paraId="66C6332D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});</w:t>
            </w:r>
          </w:p>
          <w:p w14:paraId="5CA640D4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pm.test("断言响应消息success=false", function () {</w:t>
            </w:r>
          </w:p>
          <w:p w14:paraId="7111EC0A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var jsonData = pm.response.json();</w:t>
            </w:r>
          </w:p>
          <w:p w14:paraId="57993278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pm.expect(jsonData.success).to.eql(false);</w:t>
            </w:r>
          </w:p>
          <w:p w14:paraId="2B3202BB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});</w:t>
            </w:r>
          </w:p>
          <w:p w14:paraId="389F914E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pm.test("断言响应消息code=9999", function () {</w:t>
            </w:r>
          </w:p>
          <w:p w14:paraId="5C964137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var jsonData = pm.response.json();</w:t>
            </w:r>
          </w:p>
          <w:p w14:paraId="0B50B9B2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pm.expect(jsonData.code).to.eql(99999);</w:t>
            </w:r>
          </w:p>
          <w:p w14:paraId="32F0858E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});</w:t>
            </w:r>
          </w:p>
          <w:p w14:paraId="504072A6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pm.test("断言响应消息message='抱歉系统繁忙请稍后重试！'",function () {</w:t>
            </w:r>
          </w:p>
          <w:p w14:paraId="537B30E1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var jsonData = pm.response.json();</w:t>
            </w:r>
          </w:p>
          <w:p w14:paraId="380F1B21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 xml:space="preserve">    pm.expect(jsonData.message).to.eql("抱歉，系统繁忙，请稍后重试！");</w:t>
            </w:r>
          </w:p>
          <w:p w14:paraId="36909057" w14:textId="77777777" w:rsidR="008505DA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});</w:t>
            </w:r>
          </w:p>
          <w:p w14:paraId="4581BAFA" w14:textId="645D65A3" w:rsidR="006B0BB7" w:rsidRPr="006B0BB7" w:rsidRDefault="006B0BB7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//设置token值</w:t>
            </w:r>
          </w:p>
          <w:p w14:paraId="62FE1ACB" w14:textId="77777777" w:rsidR="008505DA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var jsonData = pm.response.json();</w:t>
            </w:r>
          </w:p>
          <w:p w14:paraId="442549B4" w14:textId="4956B8A2" w:rsidR="00B94278" w:rsidRPr="006B0BB7" w:rsidRDefault="008505DA" w:rsidP="008505DA">
            <w:pPr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pm.environment.set("token","Bearer " + jsonData.data)</w:t>
            </w:r>
          </w:p>
          <w:p w14:paraId="49976F97" w14:textId="77777777" w:rsidR="00B94278" w:rsidRDefault="00B94278">
            <w:pPr>
              <w:jc w:val="left"/>
              <w:rPr>
                <w:rFonts w:ascii="仿宋" w:eastAsia="仿宋" w:hAnsi="仿宋" w:hint="eastAsia"/>
                <w:szCs w:val="21"/>
              </w:rPr>
            </w:pPr>
          </w:p>
        </w:tc>
      </w:tr>
      <w:tr w:rsidR="00B94278" w14:paraId="2C914EAC" w14:textId="77777777">
        <w:tc>
          <w:tcPr>
            <w:tcW w:w="9493" w:type="dxa"/>
          </w:tcPr>
          <w:p w14:paraId="2305600F" w14:textId="77777777" w:rsidR="00B94278" w:rsidRDefault="00000000">
            <w:pPr>
              <w:numPr>
                <w:ilvl w:val="0"/>
                <w:numId w:val="1"/>
              </w:numPr>
              <w:jc w:val="left"/>
              <w:rPr>
                <w:rFonts w:ascii="仿宋" w:eastAsia="仿宋" w:hAnsi="仿宋" w:hint="eastAsia"/>
                <w:b/>
                <w:szCs w:val="21"/>
              </w:rPr>
            </w:pPr>
            <w:r>
              <w:rPr>
                <w:rFonts w:ascii="仿宋" w:eastAsia="仿宋" w:hAnsi="仿宋" w:hint="eastAsia"/>
                <w:b/>
                <w:szCs w:val="21"/>
              </w:rPr>
              <w:lastRenderedPageBreak/>
              <w:t>实验步骤</w:t>
            </w:r>
          </w:p>
          <w:p w14:paraId="2042EBF4" w14:textId="77777777" w:rsidR="00B94278" w:rsidRDefault="00000000">
            <w:pPr>
              <w:jc w:val="left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eastAsia="仿宋" w:hAnsi="宋体" w:cs="宋体" w:hint="eastAsia"/>
                <w:b/>
                <w:szCs w:val="21"/>
              </w:rPr>
              <w:t>接口测试的</w:t>
            </w:r>
            <w:r>
              <w:rPr>
                <w:rFonts w:ascii="宋体" w:hAnsi="宋体" w:cs="宋体" w:hint="eastAsia"/>
                <w:b/>
                <w:szCs w:val="21"/>
              </w:rPr>
              <w:t>的设计与实现步骤：</w:t>
            </w:r>
          </w:p>
          <w:p w14:paraId="7146E49E" w14:textId="437E4342" w:rsidR="008505DA" w:rsidRPr="006B0BB7" w:rsidRDefault="006B0BB7" w:rsidP="006B0BB7">
            <w:pPr>
              <w:spacing w:line="360" w:lineRule="auto"/>
              <w:ind w:firstLineChars="200" w:firstLine="422"/>
              <w:jc w:val="left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（1）</w:t>
            </w:r>
            <w:r w:rsidR="008505DA" w:rsidRPr="006B0BB7">
              <w:rPr>
                <w:rFonts w:ascii="宋体" w:hAnsi="宋体" w:cs="宋体"/>
                <w:b/>
                <w:bCs/>
                <w:szCs w:val="21"/>
              </w:rPr>
              <w:t>环境搭建</w:t>
            </w:r>
            <w:r w:rsidR="008505DA" w:rsidRPr="006B0BB7">
              <w:rPr>
                <w:rFonts w:ascii="宋体" w:hAnsi="宋体" w:cs="宋体"/>
                <w:b/>
                <w:szCs w:val="21"/>
              </w:rPr>
              <w:t>：配置Postman工作环境，设置base_url</w:t>
            </w:r>
            <w:r w:rsidR="00C806CD" w:rsidRPr="006B0BB7">
              <w:rPr>
                <w:rFonts w:ascii="宋体" w:hAnsi="宋体" w:cs="宋体" w:hint="eastAsia"/>
                <w:b/>
                <w:szCs w:val="21"/>
              </w:rPr>
              <w:t>，env_emp_id</w:t>
            </w:r>
            <w:r w:rsidR="008505DA" w:rsidRPr="006B0BB7">
              <w:rPr>
                <w:rFonts w:ascii="宋体" w:hAnsi="宋体" w:cs="宋体"/>
                <w:b/>
                <w:szCs w:val="21"/>
              </w:rPr>
              <w:t>等环境变量</w:t>
            </w:r>
          </w:p>
          <w:p w14:paraId="5FB64970" w14:textId="61C21928" w:rsidR="00B94278" w:rsidRPr="008505DA" w:rsidRDefault="008505DA" w:rsidP="008505DA">
            <w:pPr>
              <w:spacing w:line="360" w:lineRule="auto"/>
              <w:ind w:left="422"/>
              <w:jc w:val="left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（2）</w:t>
            </w:r>
            <w:r w:rsidRPr="008505DA">
              <w:rPr>
                <w:rFonts w:ascii="宋体" w:hAnsi="宋体" w:cs="宋体"/>
                <w:b/>
                <w:bCs/>
                <w:szCs w:val="21"/>
              </w:rPr>
              <w:t>接口分析</w:t>
            </w:r>
            <w:r w:rsidRPr="008505DA">
              <w:rPr>
                <w:rFonts w:ascii="宋体" w:hAnsi="宋体" w:cs="宋体"/>
                <w:b/>
                <w:szCs w:val="21"/>
              </w:rPr>
              <w:t>：分析iHRM系统的各个接口功能、请求方法和参数要求</w:t>
            </w:r>
          </w:p>
          <w:p w14:paraId="179808F2" w14:textId="6E4BFADB" w:rsidR="008505DA" w:rsidRPr="008505DA" w:rsidRDefault="00000000" w:rsidP="008505DA">
            <w:pPr>
              <w:spacing w:line="360" w:lineRule="auto"/>
              <w:ind w:left="422"/>
              <w:jc w:val="left"/>
              <w:rPr>
                <w:rFonts w:ascii="宋体" w:hAnsi="宋体" w:cs="宋体" w:hint="eastAsia"/>
                <w:b/>
                <w:szCs w:val="21"/>
              </w:rPr>
            </w:pPr>
            <w:r w:rsidRPr="008505DA">
              <w:rPr>
                <w:rFonts w:ascii="宋体" w:hAnsi="宋体" w:cs="宋体"/>
                <w:b/>
                <w:szCs w:val="21"/>
              </w:rPr>
              <w:t>（</w:t>
            </w:r>
            <w:r w:rsidRPr="008505DA">
              <w:rPr>
                <w:rFonts w:ascii="宋体" w:hAnsi="宋体" w:cs="宋体" w:hint="eastAsia"/>
                <w:b/>
                <w:szCs w:val="21"/>
              </w:rPr>
              <w:t>3</w:t>
            </w:r>
            <w:r w:rsidRPr="008505DA">
              <w:rPr>
                <w:rFonts w:ascii="宋体" w:hAnsi="宋体" w:cs="宋体"/>
                <w:b/>
                <w:szCs w:val="21"/>
              </w:rPr>
              <w:t>）</w:t>
            </w:r>
            <w:r w:rsidR="008505DA" w:rsidRPr="008505DA">
              <w:rPr>
                <w:rFonts w:ascii="宋体" w:hAnsi="宋体" w:cs="宋体"/>
                <w:b/>
                <w:bCs/>
                <w:szCs w:val="21"/>
              </w:rPr>
              <w:t>测试用例设计</w:t>
            </w:r>
            <w:r w:rsidR="008505DA" w:rsidRPr="008505DA">
              <w:rPr>
                <w:rFonts w:ascii="宋体" w:hAnsi="宋体" w:cs="宋体"/>
                <w:b/>
                <w:szCs w:val="21"/>
              </w:rPr>
              <w:t>：针对每个接口设计正常和异常测试用例</w:t>
            </w:r>
          </w:p>
          <w:p w14:paraId="0BB8DA6F" w14:textId="1268DA77" w:rsidR="00B94278" w:rsidRPr="008505DA" w:rsidRDefault="008505DA" w:rsidP="008505DA">
            <w:pPr>
              <w:spacing w:line="360" w:lineRule="auto"/>
              <w:ind w:firstLineChars="200" w:firstLine="422"/>
              <w:jc w:val="left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lastRenderedPageBreak/>
              <w:t>（4）</w:t>
            </w:r>
            <w:r w:rsidRPr="008505DA">
              <w:rPr>
                <w:rFonts w:ascii="宋体" w:hAnsi="宋体" w:cs="宋体"/>
                <w:b/>
                <w:bCs/>
                <w:szCs w:val="21"/>
              </w:rPr>
              <w:t>脚本编写</w:t>
            </w:r>
            <w:r w:rsidRPr="008505DA">
              <w:rPr>
                <w:rFonts w:ascii="宋体" w:hAnsi="宋体" w:cs="宋体"/>
                <w:b/>
                <w:szCs w:val="21"/>
              </w:rPr>
              <w:t>：在Postman中编写测试脚本，包括断言验证</w:t>
            </w:r>
          </w:p>
          <w:p w14:paraId="4DA0913E" w14:textId="5B91B982" w:rsidR="00B94278" w:rsidRDefault="00000000" w:rsidP="008505DA">
            <w:pPr>
              <w:pStyle w:val="ab"/>
              <w:spacing w:line="360" w:lineRule="auto"/>
              <w:ind w:left="211" w:firstLineChars="100" w:firstLine="211"/>
              <w:jc w:val="left"/>
              <w:rPr>
                <w:rFonts w:ascii="宋体" w:hAnsi="宋体" w:cs="宋体" w:hint="eastAsia"/>
                <w:b/>
                <w:szCs w:val="21"/>
              </w:rPr>
            </w:pPr>
            <w:r w:rsidRPr="008505DA">
              <w:rPr>
                <w:rFonts w:ascii="宋体" w:hAnsi="宋体" w:cs="宋体" w:hint="eastAsia"/>
                <w:b/>
                <w:szCs w:val="21"/>
              </w:rPr>
              <w:t>（5）</w:t>
            </w:r>
            <w:r w:rsidR="008505DA" w:rsidRPr="008505DA">
              <w:rPr>
                <w:rFonts w:ascii="宋体" w:hAnsi="宋体" w:cs="宋体"/>
                <w:b/>
                <w:bCs/>
                <w:szCs w:val="21"/>
              </w:rPr>
              <w:t>测试执行</w:t>
            </w:r>
            <w:r w:rsidR="008505DA" w:rsidRPr="008505DA">
              <w:rPr>
                <w:rFonts w:ascii="宋体" w:hAnsi="宋体" w:cs="宋体"/>
                <w:b/>
                <w:szCs w:val="21"/>
              </w:rPr>
              <w:t>：执行所有测试用例并记录测试结果</w:t>
            </w:r>
          </w:p>
          <w:p w14:paraId="1B5F2814" w14:textId="46BEB8B2" w:rsidR="00B94278" w:rsidRPr="009526C4" w:rsidRDefault="009526C4" w:rsidP="009526C4">
            <w:pPr>
              <w:pStyle w:val="ab"/>
              <w:spacing w:line="360" w:lineRule="auto"/>
              <w:ind w:left="211" w:firstLineChars="100" w:firstLine="211"/>
              <w:jc w:val="left"/>
              <w:rPr>
                <w:rFonts w:ascii="宋体" w:hAnsi="宋体" w:cs="宋体" w:hint="eastAsia"/>
                <w:b/>
                <w:szCs w:val="21"/>
              </w:rPr>
            </w:pPr>
            <w:r w:rsidRPr="008505DA">
              <w:rPr>
                <w:rFonts w:ascii="宋体" w:hAnsi="宋体" w:cs="宋体" w:hint="eastAsia"/>
                <w:b/>
                <w:szCs w:val="21"/>
              </w:rPr>
              <w:t>（</w:t>
            </w:r>
            <w:r>
              <w:rPr>
                <w:rFonts w:ascii="宋体" w:hAnsi="宋体" w:cs="宋体" w:hint="eastAsia"/>
                <w:b/>
                <w:szCs w:val="21"/>
              </w:rPr>
              <w:t>6</w:t>
            </w:r>
            <w:r w:rsidRPr="008505DA">
              <w:rPr>
                <w:rFonts w:ascii="宋体" w:hAnsi="宋体" w:cs="宋体" w:hint="eastAsia"/>
                <w:b/>
                <w:szCs w:val="21"/>
              </w:rPr>
              <w:t>）</w:t>
            </w:r>
            <w:r>
              <w:rPr>
                <w:rFonts w:ascii="宋体" w:hAnsi="宋体" w:cs="宋体" w:hint="eastAsia"/>
                <w:b/>
                <w:bCs/>
                <w:szCs w:val="21"/>
              </w:rPr>
              <w:t>生成报告</w:t>
            </w:r>
            <w:r w:rsidRPr="008505DA">
              <w:rPr>
                <w:rFonts w:ascii="宋体" w:hAnsi="宋体" w:cs="宋体"/>
                <w:b/>
                <w:szCs w:val="21"/>
              </w:rPr>
              <w:t>：</w:t>
            </w:r>
            <w:r>
              <w:rPr>
                <w:rFonts w:ascii="宋体" w:hAnsi="宋体" w:cs="宋体" w:hint="eastAsia"/>
                <w:b/>
                <w:szCs w:val="21"/>
              </w:rPr>
              <w:t>导出集合和环境，利用newman来生成报告查看接口测试情况</w:t>
            </w:r>
          </w:p>
        </w:tc>
      </w:tr>
      <w:tr w:rsidR="00B94278" w14:paraId="6C152915" w14:textId="77777777">
        <w:tc>
          <w:tcPr>
            <w:tcW w:w="9493" w:type="dxa"/>
          </w:tcPr>
          <w:p w14:paraId="5D83FA4B" w14:textId="77777777" w:rsidR="00B94278" w:rsidRDefault="00000000">
            <w:pPr>
              <w:jc w:val="left"/>
              <w:rPr>
                <w:rFonts w:ascii="仿宋" w:eastAsia="仿宋" w:hAnsi="仿宋" w:hint="eastAsia"/>
                <w:b/>
                <w:sz w:val="28"/>
                <w:szCs w:val="28"/>
              </w:rPr>
            </w:pPr>
            <w:r>
              <w:rPr>
                <w:rFonts w:ascii="仿宋" w:eastAsia="仿宋" w:hAnsi="仿宋" w:hint="eastAsia"/>
                <w:b/>
                <w:szCs w:val="21"/>
              </w:rPr>
              <w:lastRenderedPageBreak/>
              <w:t>五</w:t>
            </w:r>
            <w:r>
              <w:rPr>
                <w:rFonts w:ascii="仿宋" w:eastAsia="仿宋" w:hAnsi="仿宋"/>
                <w:b/>
                <w:szCs w:val="21"/>
              </w:rPr>
              <w:t>、</w:t>
            </w:r>
            <w:r>
              <w:rPr>
                <w:rFonts w:ascii="仿宋" w:eastAsia="仿宋" w:hAnsi="仿宋" w:hint="eastAsia"/>
                <w:b/>
                <w:szCs w:val="21"/>
              </w:rPr>
              <w:t>遇到</w:t>
            </w:r>
            <w:r>
              <w:rPr>
                <w:rFonts w:ascii="仿宋" w:eastAsia="仿宋" w:hAnsi="仿宋"/>
                <w:b/>
                <w:szCs w:val="21"/>
              </w:rPr>
              <w:t>的问题及处理记录</w:t>
            </w:r>
          </w:p>
          <w:p w14:paraId="2B25F8F9" w14:textId="77777777" w:rsidR="00B94278" w:rsidRDefault="00000000">
            <w:pPr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1.</w:t>
            </w:r>
            <w:r>
              <w:rPr>
                <w:rFonts w:ascii="宋体" w:hAnsi="宋体" w:cs="宋体" w:hint="eastAsia"/>
                <w:szCs w:val="21"/>
              </w:rPr>
              <w:t>项目测试过程中遇见的问题，如何解决的：</w:t>
            </w:r>
          </w:p>
          <w:p w14:paraId="2C586418" w14:textId="797CA462" w:rsidR="00B94278" w:rsidRPr="006B0BB7" w:rsidRDefault="00CB4083" w:rsidP="00CB4083">
            <w:pPr>
              <w:spacing w:line="360" w:lineRule="auto"/>
              <w:ind w:firstLineChars="200" w:firstLine="420"/>
              <w:jc w:val="left"/>
              <w:rPr>
                <w:rFonts w:asciiTheme="minorEastAsia" w:eastAsiaTheme="minorEastAsia" w:hAnsiTheme="minorEastAsia" w:cs="宋体" w:hint="eastAsia"/>
                <w:szCs w:val="21"/>
              </w:rPr>
            </w:pPr>
            <w:r w:rsidRPr="006B0BB7">
              <w:rPr>
                <w:rFonts w:asciiTheme="minorEastAsia" w:eastAsiaTheme="minorEastAsia" w:hAnsiTheme="minorEastAsia" w:cs="宋体" w:hint="eastAsia"/>
                <w:szCs w:val="21"/>
              </w:rPr>
              <w:t>（1）接口依赖问题：员工管理模块的接口需要先登录获取token，通过在Tests脚本中设置环境变量解决：</w:t>
            </w:r>
          </w:p>
          <w:p w14:paraId="74877134" w14:textId="77777777" w:rsidR="00CB4083" w:rsidRPr="006B0BB7" w:rsidRDefault="00CB4083" w:rsidP="00CB4083">
            <w:pPr>
              <w:spacing w:line="360" w:lineRule="auto"/>
              <w:ind w:firstLineChars="200" w:firstLine="420"/>
              <w:jc w:val="left"/>
              <w:rPr>
                <w:rFonts w:asciiTheme="minorEastAsia" w:eastAsiaTheme="minorEastAsia" w:hAnsiTheme="minorEastAsia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var jsonData = pm.response.json();</w:t>
            </w:r>
          </w:p>
          <w:p w14:paraId="58299F5D" w14:textId="1B27BA36" w:rsidR="00CB4083" w:rsidRPr="006B0BB7" w:rsidRDefault="00CB4083" w:rsidP="00CB4083">
            <w:pPr>
              <w:spacing w:line="360" w:lineRule="auto"/>
              <w:ind w:firstLineChars="200" w:firstLine="420"/>
              <w:jc w:val="left"/>
              <w:rPr>
                <w:rFonts w:asciiTheme="minorEastAsia" w:eastAsiaTheme="minorEastAsia" w:hAnsiTheme="minorEastAsia" w:cs="宋体" w:hint="eastAsia"/>
                <w:szCs w:val="21"/>
              </w:rPr>
            </w:pPr>
            <w:r w:rsidRPr="006B0BB7">
              <w:rPr>
                <w:rFonts w:asciiTheme="minorEastAsia" w:eastAsiaTheme="minorEastAsia" w:hAnsiTheme="minorEastAsia"/>
                <w:szCs w:val="21"/>
              </w:rPr>
              <w:t>pm.environment.set("token", "Bearer " + jsonData.data)</w:t>
            </w:r>
            <w:r w:rsidRPr="006B0BB7">
              <w:rPr>
                <w:rFonts w:asciiTheme="minorEastAsia" w:eastAsiaTheme="minorEastAsia" w:hAnsiTheme="minorEastAsia" w:cs="宋体"/>
                <w:szCs w:val="21"/>
              </w:rPr>
              <w:t>;</w:t>
            </w:r>
          </w:p>
          <w:p w14:paraId="14E8690F" w14:textId="5E1F73A5" w:rsidR="00CB4083" w:rsidRPr="006B0BB7" w:rsidRDefault="00CB4083" w:rsidP="00CB4083">
            <w:pPr>
              <w:spacing w:line="360" w:lineRule="auto"/>
              <w:ind w:firstLineChars="200" w:firstLine="420"/>
              <w:jc w:val="left"/>
              <w:rPr>
                <w:rFonts w:asciiTheme="minorEastAsia" w:eastAsiaTheme="minorEastAsia" w:hAnsiTheme="minorEastAsia" w:cs="宋体" w:hint="eastAsia"/>
                <w:szCs w:val="21"/>
              </w:rPr>
            </w:pPr>
            <w:r w:rsidRPr="006B0BB7">
              <w:rPr>
                <w:rFonts w:asciiTheme="minorEastAsia" w:eastAsiaTheme="minorEastAsia" w:hAnsiTheme="minorEastAsia" w:cs="宋体" w:hint="eastAsia"/>
                <w:szCs w:val="21"/>
              </w:rPr>
              <w:t>（2）断言失败分析：部分测试用例断言失败时，通过检查响应数据和断言条件进行调试</w:t>
            </w:r>
          </w:p>
          <w:p w14:paraId="57962147" w14:textId="723280BF" w:rsidR="00B94278" w:rsidRPr="006B0BB7" w:rsidRDefault="00CB4083" w:rsidP="009526C4">
            <w:pPr>
              <w:spacing w:line="360" w:lineRule="auto"/>
              <w:ind w:firstLineChars="200" w:firstLine="420"/>
              <w:jc w:val="left"/>
              <w:rPr>
                <w:rFonts w:asciiTheme="minorEastAsia" w:eastAsiaTheme="minorEastAsia" w:hAnsiTheme="minorEastAsia" w:cs="宋体" w:hint="eastAsia"/>
                <w:szCs w:val="21"/>
              </w:rPr>
            </w:pPr>
            <w:r w:rsidRPr="006B0BB7">
              <w:rPr>
                <w:rFonts w:asciiTheme="minorEastAsia" w:eastAsiaTheme="minorEastAsia" w:hAnsiTheme="minorEastAsia" w:cs="宋体" w:hint="eastAsia"/>
                <w:szCs w:val="21"/>
              </w:rPr>
              <w:t>（3）参数格式问题：日期和时间参数需要特定的格式，通过查阅API文档进行调整</w:t>
            </w:r>
          </w:p>
          <w:p w14:paraId="35877B4F" w14:textId="60693FCE" w:rsidR="00B94278" w:rsidRPr="006B0BB7" w:rsidRDefault="009526C4" w:rsidP="009526C4">
            <w:pPr>
              <w:spacing w:line="360" w:lineRule="auto"/>
              <w:ind w:firstLineChars="200" w:firstLine="420"/>
              <w:jc w:val="left"/>
              <w:rPr>
                <w:rFonts w:asciiTheme="minorEastAsia" w:eastAsiaTheme="minorEastAsia" w:hAnsiTheme="minorEastAsia" w:cs="宋体" w:hint="eastAsia"/>
                <w:szCs w:val="21"/>
              </w:rPr>
            </w:pPr>
            <w:r w:rsidRPr="006B0BB7">
              <w:rPr>
                <w:rFonts w:asciiTheme="minorEastAsia" w:eastAsiaTheme="minorEastAsia" w:hAnsiTheme="minorEastAsia" w:cs="宋体" w:hint="eastAsia"/>
                <w:szCs w:val="21"/>
              </w:rPr>
              <w:t>（4）员工接口问题：添加员工时因为添加员工接口本身问题无法正常添加，所以删除测试不能通过无法删除</w:t>
            </w:r>
          </w:p>
          <w:p w14:paraId="680BD346" w14:textId="7931AD81" w:rsidR="009526C4" w:rsidRPr="006B0BB7" w:rsidRDefault="009526C4" w:rsidP="009526C4">
            <w:pPr>
              <w:spacing w:line="360" w:lineRule="auto"/>
              <w:ind w:firstLineChars="200" w:firstLine="420"/>
              <w:jc w:val="left"/>
              <w:rPr>
                <w:rFonts w:asciiTheme="minorEastAsia" w:eastAsiaTheme="minorEastAsia" w:hAnsiTheme="minorEastAsia" w:cs="宋体" w:hint="eastAsia"/>
                <w:szCs w:val="21"/>
              </w:rPr>
            </w:pPr>
            <w:r w:rsidRPr="006B0BB7">
              <w:rPr>
                <w:rFonts w:asciiTheme="minorEastAsia" w:eastAsiaTheme="minorEastAsia" w:hAnsiTheme="minorEastAsia" w:cs="宋体" w:hint="eastAsia"/>
                <w:szCs w:val="21"/>
              </w:rPr>
              <w:t>但是其他操作可以利用默认数据来正常实现。</w:t>
            </w:r>
          </w:p>
          <w:p w14:paraId="2992495C" w14:textId="77777777" w:rsidR="00B94278" w:rsidRDefault="00B94278">
            <w:pPr>
              <w:spacing w:line="360" w:lineRule="auto"/>
              <w:jc w:val="left"/>
              <w:rPr>
                <w:rFonts w:ascii="仿宋" w:eastAsia="仿宋" w:hAnsi="仿宋" w:hint="eastAsia"/>
                <w:szCs w:val="21"/>
              </w:rPr>
            </w:pPr>
          </w:p>
        </w:tc>
      </w:tr>
      <w:tr w:rsidR="00B94278" w14:paraId="6EBCDB24" w14:textId="77777777">
        <w:tc>
          <w:tcPr>
            <w:tcW w:w="9493" w:type="dxa"/>
          </w:tcPr>
          <w:p w14:paraId="02D60298" w14:textId="77777777" w:rsidR="00B94278" w:rsidRDefault="00000000">
            <w:pPr>
              <w:numPr>
                <w:ilvl w:val="0"/>
                <w:numId w:val="2"/>
              </w:numPr>
              <w:jc w:val="left"/>
              <w:rPr>
                <w:rFonts w:ascii="宋体" w:hAnsi="宋体" w:cs="宋体"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实验结果及分析</w:t>
            </w:r>
          </w:p>
          <w:p w14:paraId="672E2D59" w14:textId="28F6D585" w:rsidR="00B94278" w:rsidRPr="00CB4083" w:rsidRDefault="00000000" w:rsidP="00CB4083">
            <w:pPr>
              <w:pStyle w:val="ab"/>
              <w:numPr>
                <w:ilvl w:val="0"/>
                <w:numId w:val="14"/>
              </w:numPr>
              <w:spacing w:line="360" w:lineRule="auto"/>
              <w:ind w:firstLineChars="0"/>
              <w:jc w:val="left"/>
              <w:rPr>
                <w:rFonts w:ascii="宋体" w:hAnsi="宋体" w:cs="宋体" w:hint="eastAsia"/>
                <w:szCs w:val="21"/>
              </w:rPr>
            </w:pPr>
            <w:r w:rsidRPr="00CB4083">
              <w:rPr>
                <w:rFonts w:ascii="宋体" w:hAnsi="宋体" w:cs="宋体" w:hint="eastAsia"/>
                <w:szCs w:val="21"/>
              </w:rPr>
              <w:t>环境搭建的过程与分析</w:t>
            </w:r>
          </w:p>
          <w:p w14:paraId="3BDD0432" w14:textId="25DEFB5F" w:rsidR="00CB4083" w:rsidRPr="00CB4083" w:rsidRDefault="00CB4083" w:rsidP="00CB4083">
            <w:pPr>
              <w:spacing w:line="360" w:lineRule="auto"/>
              <w:ind w:left="420"/>
              <w:jc w:val="left"/>
              <w:rPr>
                <w:rFonts w:ascii="宋体" w:hAnsi="宋体" w:cs="宋体" w:hint="eastAsia"/>
                <w:szCs w:val="21"/>
              </w:rPr>
            </w:pPr>
            <w:r w:rsidRPr="00CB4083">
              <w:rPr>
                <w:rFonts w:ascii="宋体" w:hAnsi="宋体" w:cs="宋体" w:hint="eastAsia"/>
                <w:szCs w:val="21"/>
              </w:rPr>
              <w:t>成功搭建了Postman测试环境，配置了多个环境变量，便于在不同环境下进行测试</w:t>
            </w:r>
          </w:p>
          <w:p w14:paraId="718EAF02" w14:textId="2ADF7C1C" w:rsidR="00B94278" w:rsidRPr="00CB4083" w:rsidRDefault="00000000" w:rsidP="00CB4083">
            <w:pPr>
              <w:pStyle w:val="ab"/>
              <w:numPr>
                <w:ilvl w:val="0"/>
                <w:numId w:val="14"/>
              </w:numPr>
              <w:spacing w:line="360" w:lineRule="auto"/>
              <w:ind w:firstLineChars="0"/>
              <w:jc w:val="left"/>
              <w:rPr>
                <w:rFonts w:ascii="宋体" w:hAnsi="宋体" w:cs="宋体" w:hint="eastAsia"/>
                <w:szCs w:val="21"/>
              </w:rPr>
            </w:pPr>
            <w:r w:rsidRPr="00CB4083">
              <w:rPr>
                <w:rFonts w:ascii="宋体" w:hAnsi="宋体" w:cs="宋体" w:hint="eastAsia"/>
                <w:szCs w:val="21"/>
              </w:rPr>
              <w:t>接口测试结果的分析</w:t>
            </w:r>
          </w:p>
          <w:p w14:paraId="63908DBC" w14:textId="643FA198" w:rsidR="00CB4083" w:rsidRPr="00CB4083" w:rsidRDefault="00CB4083" w:rsidP="00CB4083">
            <w:pPr>
              <w:spacing w:line="360" w:lineRule="auto"/>
              <w:ind w:left="420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1.</w:t>
            </w:r>
            <w:r w:rsidRPr="00CB4083">
              <w:rPr>
                <w:rFonts w:ascii="宋体" w:hAnsi="宋体" w:cs="宋体" w:hint="eastAsia"/>
                <w:szCs w:val="21"/>
              </w:rPr>
              <w:t>登录模块：成功测试了正常登录和异常登录场景</w:t>
            </w:r>
          </w:p>
          <w:p w14:paraId="2B5A6683" w14:textId="122E7ACD" w:rsidR="00CB4083" w:rsidRPr="00CB4083" w:rsidRDefault="00CB4083" w:rsidP="00CB4083">
            <w:pPr>
              <w:spacing w:line="360" w:lineRule="auto"/>
              <w:ind w:left="420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2.</w:t>
            </w:r>
            <w:r w:rsidRPr="00CB4083">
              <w:rPr>
                <w:rFonts w:ascii="宋体" w:hAnsi="宋体" w:cs="宋体" w:hint="eastAsia"/>
                <w:szCs w:val="21"/>
              </w:rPr>
              <w:t>员工管理模块：完成了增删改查全流程测试，验证了系统的稳定性</w:t>
            </w:r>
          </w:p>
          <w:p w14:paraId="148419D3" w14:textId="409A89A5" w:rsidR="00CB4083" w:rsidRPr="00CB4083" w:rsidRDefault="00CB4083" w:rsidP="00CB4083">
            <w:pPr>
              <w:spacing w:line="360" w:lineRule="auto"/>
              <w:ind w:left="420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3.</w:t>
            </w:r>
            <w:r w:rsidRPr="00CB4083">
              <w:rPr>
                <w:rFonts w:ascii="宋体" w:hAnsi="宋体" w:cs="宋体" w:hint="eastAsia"/>
                <w:szCs w:val="21"/>
              </w:rPr>
              <w:t>测试通过率：大部分测试用例通过，异常情况处理</w:t>
            </w:r>
            <w:r>
              <w:rPr>
                <w:rFonts w:ascii="宋体" w:hAnsi="宋体" w:cs="宋体" w:hint="eastAsia"/>
                <w:szCs w:val="21"/>
              </w:rPr>
              <w:t>较</w:t>
            </w:r>
            <w:r w:rsidRPr="00CB4083">
              <w:rPr>
                <w:rFonts w:ascii="宋体" w:hAnsi="宋体" w:cs="宋体" w:hint="eastAsia"/>
                <w:szCs w:val="21"/>
              </w:rPr>
              <w:t>符合预期</w:t>
            </w:r>
          </w:p>
          <w:p w14:paraId="09DCE45A" w14:textId="1D7EB1F3" w:rsidR="00B94278" w:rsidRDefault="00000000">
            <w:pPr>
              <w:spacing w:line="360" w:lineRule="auto"/>
              <w:ind w:firstLineChars="200" w:firstLine="420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（3）</w:t>
            </w:r>
            <w:r w:rsidR="006B0BB7">
              <w:rPr>
                <w:rFonts w:ascii="宋体" w:hAnsi="宋体" w:cs="宋体" w:hint="eastAsia"/>
                <w:szCs w:val="21"/>
              </w:rPr>
              <w:t xml:space="preserve">  </w:t>
            </w:r>
            <w:r>
              <w:rPr>
                <w:rFonts w:ascii="宋体" w:hAnsi="宋体" w:cs="宋体" w:hint="eastAsia"/>
                <w:szCs w:val="21"/>
              </w:rPr>
              <w:t>存在的不足</w:t>
            </w:r>
          </w:p>
          <w:p w14:paraId="73BBADE5" w14:textId="77777777" w:rsidR="00CB4083" w:rsidRPr="00CB4083" w:rsidRDefault="00CB4083" w:rsidP="00CB4083">
            <w:pPr>
              <w:numPr>
                <w:ilvl w:val="0"/>
                <w:numId w:val="15"/>
              </w:numPr>
              <w:jc w:val="left"/>
              <w:rPr>
                <w:rFonts w:ascii="仿宋" w:eastAsia="仿宋" w:hAnsi="仿宋" w:hint="eastAsia"/>
                <w:szCs w:val="21"/>
              </w:rPr>
            </w:pPr>
            <w:r w:rsidRPr="00CB4083">
              <w:rPr>
                <w:rFonts w:ascii="仿宋" w:eastAsia="仿宋" w:hAnsi="仿宋"/>
                <w:szCs w:val="21"/>
              </w:rPr>
              <w:t>部分边界条件测试不够充分</w:t>
            </w:r>
          </w:p>
          <w:p w14:paraId="020B1232" w14:textId="77777777" w:rsidR="00CB4083" w:rsidRPr="00CB4083" w:rsidRDefault="00CB4083" w:rsidP="00CB4083">
            <w:pPr>
              <w:numPr>
                <w:ilvl w:val="0"/>
                <w:numId w:val="15"/>
              </w:numPr>
              <w:jc w:val="left"/>
              <w:rPr>
                <w:rFonts w:ascii="仿宋" w:eastAsia="仿宋" w:hAnsi="仿宋" w:hint="eastAsia"/>
                <w:szCs w:val="21"/>
              </w:rPr>
            </w:pPr>
            <w:r w:rsidRPr="00CB4083">
              <w:rPr>
                <w:rFonts w:ascii="仿宋" w:eastAsia="仿宋" w:hAnsi="仿宋"/>
                <w:szCs w:val="21"/>
              </w:rPr>
              <w:t>性能测试和安全性测试有待加强</w:t>
            </w:r>
          </w:p>
          <w:p w14:paraId="7A3117A6" w14:textId="18F5BFC0" w:rsidR="00B94278" w:rsidRDefault="00CB4083" w:rsidP="009526C4">
            <w:pPr>
              <w:numPr>
                <w:ilvl w:val="0"/>
                <w:numId w:val="15"/>
              </w:numPr>
              <w:jc w:val="left"/>
              <w:rPr>
                <w:rFonts w:ascii="仿宋" w:eastAsia="仿宋" w:hAnsi="仿宋" w:hint="eastAsia"/>
                <w:szCs w:val="21"/>
              </w:rPr>
            </w:pPr>
            <w:r w:rsidRPr="00CB4083">
              <w:rPr>
                <w:rFonts w:ascii="仿宋" w:eastAsia="仿宋" w:hAnsi="仿宋"/>
                <w:szCs w:val="21"/>
              </w:rPr>
              <w:t>测试数据管理可以进一步优化</w:t>
            </w:r>
          </w:p>
          <w:p w14:paraId="0697BE3D" w14:textId="00D6A890" w:rsidR="006B0BB7" w:rsidRDefault="006B0BB7" w:rsidP="009526C4">
            <w:pPr>
              <w:numPr>
                <w:ilvl w:val="0"/>
                <w:numId w:val="15"/>
              </w:num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员工添加接口不能正常使用</w:t>
            </w:r>
          </w:p>
          <w:p w14:paraId="3F8B4E07" w14:textId="26E0D21C" w:rsidR="006B0BB7" w:rsidRPr="0001411F" w:rsidRDefault="006B0BB7" w:rsidP="0001411F">
            <w:pPr>
              <w:numPr>
                <w:ilvl w:val="0"/>
                <w:numId w:val="15"/>
              </w:num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删除员工接口无法正常测试</w:t>
            </w:r>
          </w:p>
          <w:p w14:paraId="736486F1" w14:textId="236C1DDE" w:rsidR="009526C4" w:rsidRDefault="009526C4" w:rsidP="009526C4">
            <w:pPr>
              <w:spacing w:line="360" w:lineRule="auto"/>
              <w:ind w:firstLineChars="200" w:firstLine="420"/>
              <w:jc w:val="left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（4）实验的运行结果和展示</w:t>
            </w:r>
          </w:p>
          <w:p w14:paraId="2ABEBB79" w14:textId="0DEDC905" w:rsidR="009526C4" w:rsidRDefault="009526C4" w:rsidP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081024" wp14:editId="4B94C2F9">
                  <wp:extent cx="5890895" cy="4061460"/>
                  <wp:effectExtent l="0" t="0" r="0" b="0"/>
                  <wp:docPr id="10297542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6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66AB07" w14:textId="1B2CEADA" w:rsidR="00B172C1" w:rsidRPr="009526C4" w:rsidRDefault="00B172C1" w:rsidP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253A679B" wp14:editId="4CA55C31">
                  <wp:extent cx="5890895" cy="3954780"/>
                  <wp:effectExtent l="0" t="0" r="0" b="7620"/>
                  <wp:docPr id="14739219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219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395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C0D30" w14:textId="77777777" w:rsidR="00B94278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6313A9" wp14:editId="73EFA4DE">
                  <wp:extent cx="5890895" cy="4063365"/>
                  <wp:effectExtent l="0" t="0" r="0" b="0"/>
                  <wp:docPr id="98541047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6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AE79AD" w14:textId="38713ED1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6B83BD00" wp14:editId="37F6AA7A">
                  <wp:extent cx="5890895" cy="2102485"/>
                  <wp:effectExtent l="0" t="0" r="0" b="0"/>
                  <wp:docPr id="11129785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97859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210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11419B" w14:textId="3AC6E54F" w:rsidR="003B0EAB" w:rsidRDefault="003B0EAB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3B0EAB">
              <w:rPr>
                <w:rFonts w:ascii="仿宋" w:eastAsia="仿宋" w:hAnsi="仿宋"/>
                <w:noProof/>
                <w:szCs w:val="21"/>
              </w:rPr>
              <w:lastRenderedPageBreak/>
              <w:drawing>
                <wp:inline distT="0" distB="0" distL="0" distR="0" wp14:anchorId="7B57D7CB" wp14:editId="73FE8D9D">
                  <wp:extent cx="5890895" cy="4216400"/>
                  <wp:effectExtent l="0" t="0" r="0" b="0"/>
                  <wp:docPr id="8532148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21488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42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3D2D7" w14:textId="08586A15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42EA587B" wp14:editId="33515102">
                  <wp:extent cx="5890895" cy="2403475"/>
                  <wp:effectExtent l="0" t="0" r="0" b="0"/>
                  <wp:docPr id="15741576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15765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FF1F7" w14:textId="3D0EBEB6" w:rsidR="009526C4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A8AFFC" wp14:editId="79B71911">
                  <wp:extent cx="5890895" cy="4003675"/>
                  <wp:effectExtent l="0" t="0" r="0" b="0"/>
                  <wp:docPr id="21913221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0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C02408" w14:textId="52E67126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6D8F9A84" wp14:editId="3927A061">
                  <wp:extent cx="5890895" cy="1951355"/>
                  <wp:effectExtent l="0" t="0" r="0" b="0"/>
                  <wp:docPr id="10470697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06971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195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1D3C4" w14:textId="77777777" w:rsidR="00B172C1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29FE82" wp14:editId="0F328283">
                  <wp:extent cx="5890895" cy="4058920"/>
                  <wp:effectExtent l="0" t="0" r="0" b="0"/>
                  <wp:docPr id="82241087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5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44A9E" w14:textId="2505E76A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6E8B8840" wp14:editId="79F6E8AC">
                  <wp:extent cx="5890895" cy="1634490"/>
                  <wp:effectExtent l="0" t="0" r="0" b="3810"/>
                  <wp:docPr id="6381740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17402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163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76548" w14:textId="40408EC4" w:rsidR="009526C4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15A70D" wp14:editId="22CC35A3">
                  <wp:extent cx="5890895" cy="4001770"/>
                  <wp:effectExtent l="0" t="0" r="0" b="0"/>
                  <wp:docPr id="79361226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0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4CE422" w14:textId="1F8C44D3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63392872" wp14:editId="22D1766E">
                  <wp:extent cx="5890895" cy="1739900"/>
                  <wp:effectExtent l="0" t="0" r="0" b="0"/>
                  <wp:docPr id="2763837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38373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E9F1C" w14:textId="77777777" w:rsidR="00B172C1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4B255D" wp14:editId="3D69E6E8">
                  <wp:extent cx="5890895" cy="3984625"/>
                  <wp:effectExtent l="0" t="0" r="0" b="0"/>
                  <wp:docPr id="15545547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398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0890B5" w14:textId="1C1D0BED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215F359B" wp14:editId="5C982FC2">
                  <wp:extent cx="5890895" cy="2357755"/>
                  <wp:effectExtent l="0" t="0" r="0" b="4445"/>
                  <wp:docPr id="7383078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30784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60E45" w14:textId="77777777" w:rsidR="00B172C1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E548B7" wp14:editId="20F04A95">
                  <wp:extent cx="5890895" cy="4084955"/>
                  <wp:effectExtent l="0" t="0" r="0" b="0"/>
                  <wp:docPr id="3332304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8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304F97" w14:textId="7D5890E8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49BC215F" wp14:editId="5159148D">
                  <wp:extent cx="5890895" cy="2332355"/>
                  <wp:effectExtent l="0" t="0" r="0" b="0"/>
                  <wp:docPr id="14120600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600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233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ACECB" w14:textId="77777777" w:rsidR="00B172C1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23457C" wp14:editId="5F10C206">
                  <wp:extent cx="5890895" cy="4033520"/>
                  <wp:effectExtent l="0" t="0" r="0" b="0"/>
                  <wp:docPr id="194358903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3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23C714" w14:textId="3D8D01DA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658CE6D4" wp14:editId="69803CAA">
                  <wp:extent cx="5890895" cy="2425700"/>
                  <wp:effectExtent l="0" t="0" r="0" b="0"/>
                  <wp:docPr id="21155485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54852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242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3BAC0" w14:textId="77777777" w:rsidR="00B172C1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2D77F2" wp14:editId="198D5C0B">
                  <wp:extent cx="5890895" cy="4051300"/>
                  <wp:effectExtent l="0" t="0" r="0" b="0"/>
                  <wp:docPr id="37971669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5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768D6C" w14:textId="3CC70FBC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3BB3819A" wp14:editId="707FD6C5">
                  <wp:extent cx="5890895" cy="2202815"/>
                  <wp:effectExtent l="0" t="0" r="0" b="6985"/>
                  <wp:docPr id="2349144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91446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220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DA5859" w14:textId="77777777" w:rsidR="00B172C1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5F46D8" wp14:editId="7D5DFBAF">
                  <wp:extent cx="5890895" cy="4034155"/>
                  <wp:effectExtent l="0" t="0" r="0" b="0"/>
                  <wp:docPr id="156756394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3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F60A7C" w14:textId="40255317" w:rsidR="00B172C1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72F16F12" wp14:editId="333EFDF3">
                  <wp:extent cx="5890895" cy="2419985"/>
                  <wp:effectExtent l="0" t="0" r="0" b="0"/>
                  <wp:docPr id="12473484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34847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0D314" w14:textId="735F3DFF" w:rsidR="009526C4" w:rsidRDefault="009526C4">
            <w:pPr>
              <w:jc w:val="left"/>
              <w:rPr>
                <w:rFonts w:ascii="仿宋" w:eastAsia="仿宋" w:hAnsi="仿宋" w:hint="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2DB4B2" wp14:editId="5B9850BB">
                  <wp:extent cx="5890895" cy="4017645"/>
                  <wp:effectExtent l="0" t="0" r="0" b="0"/>
                  <wp:docPr id="206455218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0895" cy="401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DC0333" w14:textId="3BE602DE" w:rsidR="009526C4" w:rsidRDefault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  <w:r w:rsidRPr="00B172C1">
              <w:rPr>
                <w:rFonts w:ascii="仿宋" w:eastAsia="仿宋" w:hAnsi="仿宋"/>
                <w:noProof/>
                <w:szCs w:val="21"/>
              </w:rPr>
              <w:drawing>
                <wp:inline distT="0" distB="0" distL="0" distR="0" wp14:anchorId="0208C6CF" wp14:editId="25BFA39B">
                  <wp:extent cx="5890895" cy="2308860"/>
                  <wp:effectExtent l="0" t="0" r="0" b="0"/>
                  <wp:docPr id="16304766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47668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895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A8015" w14:textId="77777777" w:rsidR="00C806CD" w:rsidRDefault="00C806CD">
            <w:pPr>
              <w:jc w:val="left"/>
              <w:rPr>
                <w:rFonts w:ascii="仿宋" w:eastAsia="仿宋" w:hAnsi="仿宋" w:hint="eastAsia"/>
                <w:szCs w:val="21"/>
              </w:rPr>
            </w:pPr>
          </w:p>
          <w:p w14:paraId="48653C08" w14:textId="1E9F79D3" w:rsidR="009526C4" w:rsidRDefault="009526C4" w:rsidP="00B172C1">
            <w:pPr>
              <w:jc w:val="left"/>
              <w:rPr>
                <w:rFonts w:ascii="仿宋" w:eastAsia="仿宋" w:hAnsi="仿宋" w:hint="eastAsia"/>
                <w:szCs w:val="21"/>
              </w:rPr>
            </w:pPr>
          </w:p>
        </w:tc>
      </w:tr>
      <w:tr w:rsidR="00B94278" w14:paraId="13BDDB60" w14:textId="77777777">
        <w:tc>
          <w:tcPr>
            <w:tcW w:w="9493" w:type="dxa"/>
            <w:vAlign w:val="center"/>
          </w:tcPr>
          <w:p w14:paraId="5E2FE4EB" w14:textId="77777777" w:rsidR="00B94278" w:rsidRDefault="00B94278">
            <w:pPr>
              <w:jc w:val="left"/>
              <w:rPr>
                <w:rFonts w:ascii="仿宋" w:eastAsia="仿宋" w:hAnsi="仿宋" w:hint="eastAsia"/>
                <w:b/>
                <w:sz w:val="28"/>
                <w:szCs w:val="28"/>
              </w:rPr>
            </w:pPr>
          </w:p>
          <w:p w14:paraId="6E6DFA7D" w14:textId="77777777" w:rsidR="00B94278" w:rsidRDefault="00B94278">
            <w:pPr>
              <w:jc w:val="left"/>
              <w:rPr>
                <w:rFonts w:ascii="仿宋" w:eastAsia="仿宋" w:hAnsi="仿宋" w:hint="eastAsia"/>
                <w:b/>
                <w:sz w:val="28"/>
                <w:szCs w:val="28"/>
              </w:rPr>
            </w:pPr>
          </w:p>
          <w:p w14:paraId="0C2F7590" w14:textId="77777777" w:rsidR="00B94278" w:rsidRDefault="00000000">
            <w:pPr>
              <w:jc w:val="left"/>
              <w:rPr>
                <w:rFonts w:ascii="仿宋" w:eastAsia="仿宋" w:hAnsi="仿宋" w:hint="eastAsia"/>
                <w:sz w:val="32"/>
                <w:szCs w:val="32"/>
              </w:rPr>
            </w:pPr>
            <w:r>
              <w:rPr>
                <w:rFonts w:ascii="仿宋" w:eastAsia="仿宋" w:hAnsi="仿宋" w:hint="eastAsia"/>
                <w:b/>
                <w:sz w:val="28"/>
                <w:szCs w:val="28"/>
              </w:rPr>
              <w:t xml:space="preserve">成绩：       </w:t>
            </w:r>
            <w:r>
              <w:rPr>
                <w:rFonts w:ascii="仿宋" w:eastAsia="仿宋" w:hAnsi="仿宋"/>
                <w:b/>
                <w:sz w:val="28"/>
                <w:szCs w:val="28"/>
              </w:rPr>
              <w:t xml:space="preserve">   </w:t>
            </w:r>
            <w:r>
              <w:rPr>
                <w:rFonts w:ascii="仿宋" w:eastAsia="仿宋" w:hAnsi="仿宋" w:hint="eastAsia"/>
                <w:b/>
                <w:sz w:val="28"/>
                <w:szCs w:val="28"/>
              </w:rPr>
              <w:t xml:space="preserve"> 教师签字：        </w:t>
            </w:r>
            <w:r>
              <w:rPr>
                <w:rFonts w:ascii="仿宋" w:eastAsia="仿宋" w:hAnsi="仿宋"/>
                <w:b/>
                <w:sz w:val="28"/>
                <w:szCs w:val="28"/>
              </w:rPr>
              <w:t xml:space="preserve">     </w:t>
            </w:r>
            <w:r>
              <w:rPr>
                <w:rFonts w:ascii="仿宋" w:eastAsia="仿宋" w:hAnsi="仿宋" w:hint="eastAsia"/>
                <w:b/>
                <w:sz w:val="28"/>
                <w:szCs w:val="28"/>
              </w:rPr>
              <w:t xml:space="preserve">日期：   </w:t>
            </w:r>
            <w:r>
              <w:rPr>
                <w:rFonts w:ascii="仿宋" w:eastAsia="仿宋" w:hAnsi="仿宋"/>
                <w:b/>
                <w:sz w:val="28"/>
                <w:szCs w:val="28"/>
              </w:rPr>
              <w:t xml:space="preserve">  </w:t>
            </w:r>
            <w:r>
              <w:rPr>
                <w:rFonts w:ascii="仿宋" w:eastAsia="仿宋" w:hAnsi="仿宋" w:hint="eastAsia"/>
                <w:b/>
                <w:sz w:val="28"/>
                <w:szCs w:val="28"/>
              </w:rPr>
              <w:t xml:space="preserve"> 年    月    日</w:t>
            </w:r>
          </w:p>
        </w:tc>
      </w:tr>
    </w:tbl>
    <w:p w14:paraId="75959EFB" w14:textId="77777777" w:rsidR="00B94278" w:rsidRDefault="00000000">
      <w:pPr>
        <w:spacing w:line="240" w:lineRule="atLeast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备注</w:t>
      </w:r>
      <w:r>
        <w:rPr>
          <w:rFonts w:ascii="宋体" w:hAnsi="宋体"/>
        </w:rPr>
        <w:t>：</w:t>
      </w:r>
      <w:r>
        <w:rPr>
          <w:rFonts w:ascii="宋体" w:hAnsi="宋体" w:hint="eastAsia"/>
        </w:rPr>
        <w:t>电子版打印后上交，封皮使用彩色打印，内容使用黑白打印，和任务书一起打印装订上交。</w:t>
      </w:r>
    </w:p>
    <w:sectPr w:rsidR="00B94278">
      <w:headerReference w:type="default" r:id="rId32"/>
      <w:footerReference w:type="default" r:id="rId33"/>
      <w:pgSz w:w="11906" w:h="16838"/>
      <w:pgMar w:top="1440" w:right="1247" w:bottom="1247" w:left="124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87677A" w14:textId="77777777" w:rsidR="00662F1D" w:rsidRDefault="00662F1D">
      <w:r>
        <w:separator/>
      </w:r>
    </w:p>
  </w:endnote>
  <w:endnote w:type="continuationSeparator" w:id="0">
    <w:p w14:paraId="6C72F372" w14:textId="77777777" w:rsidR="00662F1D" w:rsidRDefault="00662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EF0E7" w14:textId="77777777" w:rsidR="00B94278" w:rsidRDefault="00000000">
    <w:pPr>
      <w:pStyle w:val="a6"/>
      <w:jc w:val="center"/>
    </w:pP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1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C2362C" w14:textId="77777777" w:rsidR="00662F1D" w:rsidRDefault="00662F1D">
      <w:r>
        <w:separator/>
      </w:r>
    </w:p>
  </w:footnote>
  <w:footnote w:type="continuationSeparator" w:id="0">
    <w:p w14:paraId="204F5D86" w14:textId="77777777" w:rsidR="00662F1D" w:rsidRDefault="00662F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F65184" w14:textId="77777777" w:rsidR="00B94278" w:rsidRDefault="00B94278">
    <w:pPr>
      <w:pStyle w:val="a7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02289"/>
    <w:multiLevelType w:val="multilevel"/>
    <w:tmpl w:val="3AD0A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5B0E3F"/>
    <w:multiLevelType w:val="hybridMultilevel"/>
    <w:tmpl w:val="9BDA665A"/>
    <w:lvl w:ilvl="0" w:tplc="338E32DC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A1525C5"/>
    <w:multiLevelType w:val="multilevel"/>
    <w:tmpl w:val="72E66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604EA5"/>
    <w:multiLevelType w:val="multilevel"/>
    <w:tmpl w:val="8F181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860628"/>
    <w:multiLevelType w:val="hybridMultilevel"/>
    <w:tmpl w:val="93328B98"/>
    <w:lvl w:ilvl="0" w:tplc="93E412B8">
      <w:start w:val="1"/>
      <w:numFmt w:val="decimal"/>
      <w:lvlText w:val="（%1）"/>
      <w:lvlJc w:val="left"/>
      <w:pPr>
        <w:ind w:left="114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2" w:hanging="440"/>
      </w:pPr>
    </w:lvl>
    <w:lvl w:ilvl="2" w:tplc="0409001B" w:tentative="1">
      <w:start w:val="1"/>
      <w:numFmt w:val="lowerRoman"/>
      <w:lvlText w:val="%3."/>
      <w:lvlJc w:val="right"/>
      <w:pPr>
        <w:ind w:left="1742" w:hanging="440"/>
      </w:pPr>
    </w:lvl>
    <w:lvl w:ilvl="3" w:tplc="0409000F" w:tentative="1">
      <w:start w:val="1"/>
      <w:numFmt w:val="decimal"/>
      <w:lvlText w:val="%4."/>
      <w:lvlJc w:val="left"/>
      <w:pPr>
        <w:ind w:left="2182" w:hanging="440"/>
      </w:pPr>
    </w:lvl>
    <w:lvl w:ilvl="4" w:tplc="04090019" w:tentative="1">
      <w:start w:val="1"/>
      <w:numFmt w:val="lowerLetter"/>
      <w:lvlText w:val="%5)"/>
      <w:lvlJc w:val="left"/>
      <w:pPr>
        <w:ind w:left="2622" w:hanging="440"/>
      </w:pPr>
    </w:lvl>
    <w:lvl w:ilvl="5" w:tplc="0409001B" w:tentative="1">
      <w:start w:val="1"/>
      <w:numFmt w:val="lowerRoman"/>
      <w:lvlText w:val="%6."/>
      <w:lvlJc w:val="right"/>
      <w:pPr>
        <w:ind w:left="3062" w:hanging="440"/>
      </w:pPr>
    </w:lvl>
    <w:lvl w:ilvl="6" w:tplc="0409000F" w:tentative="1">
      <w:start w:val="1"/>
      <w:numFmt w:val="decimal"/>
      <w:lvlText w:val="%7."/>
      <w:lvlJc w:val="left"/>
      <w:pPr>
        <w:ind w:left="3502" w:hanging="440"/>
      </w:pPr>
    </w:lvl>
    <w:lvl w:ilvl="7" w:tplc="04090019" w:tentative="1">
      <w:start w:val="1"/>
      <w:numFmt w:val="lowerLetter"/>
      <w:lvlText w:val="%8)"/>
      <w:lvlJc w:val="left"/>
      <w:pPr>
        <w:ind w:left="3942" w:hanging="440"/>
      </w:pPr>
    </w:lvl>
    <w:lvl w:ilvl="8" w:tplc="0409001B" w:tentative="1">
      <w:start w:val="1"/>
      <w:numFmt w:val="lowerRoman"/>
      <w:lvlText w:val="%9."/>
      <w:lvlJc w:val="right"/>
      <w:pPr>
        <w:ind w:left="4382" w:hanging="440"/>
      </w:pPr>
    </w:lvl>
  </w:abstractNum>
  <w:abstractNum w:abstractNumId="5" w15:restartNumberingAfterBreak="0">
    <w:nsid w:val="4DC25DE4"/>
    <w:multiLevelType w:val="multilevel"/>
    <w:tmpl w:val="67188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8D1D78"/>
    <w:multiLevelType w:val="multilevel"/>
    <w:tmpl w:val="8E700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1C726A"/>
    <w:multiLevelType w:val="multilevel"/>
    <w:tmpl w:val="2842D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03406CA"/>
    <w:multiLevelType w:val="multilevel"/>
    <w:tmpl w:val="4AF89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064596F"/>
    <w:multiLevelType w:val="singleLevel"/>
    <w:tmpl w:val="6064596F"/>
    <w:lvl w:ilvl="0">
      <w:start w:val="4"/>
      <w:numFmt w:val="chineseCounting"/>
      <w:suff w:val="nothing"/>
      <w:lvlText w:val="%1、"/>
      <w:lvlJc w:val="left"/>
    </w:lvl>
  </w:abstractNum>
  <w:abstractNum w:abstractNumId="10" w15:restartNumberingAfterBreak="0">
    <w:nsid w:val="60890E38"/>
    <w:multiLevelType w:val="singleLevel"/>
    <w:tmpl w:val="60890E38"/>
    <w:lvl w:ilvl="0">
      <w:start w:val="6"/>
      <w:numFmt w:val="chineseCounting"/>
      <w:suff w:val="nothing"/>
      <w:lvlText w:val="%1、"/>
      <w:lvlJc w:val="left"/>
    </w:lvl>
  </w:abstractNum>
  <w:abstractNum w:abstractNumId="11" w15:restartNumberingAfterBreak="0">
    <w:nsid w:val="6D8D07E0"/>
    <w:multiLevelType w:val="hybridMultilevel"/>
    <w:tmpl w:val="00D68FF8"/>
    <w:lvl w:ilvl="0" w:tplc="AF26D08C">
      <w:start w:val="4"/>
      <w:numFmt w:val="decimal"/>
      <w:lvlText w:val="（%1）"/>
      <w:lvlJc w:val="left"/>
      <w:pPr>
        <w:ind w:left="114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2" w:hanging="440"/>
      </w:pPr>
    </w:lvl>
    <w:lvl w:ilvl="2" w:tplc="0409001B" w:tentative="1">
      <w:start w:val="1"/>
      <w:numFmt w:val="lowerRoman"/>
      <w:lvlText w:val="%3."/>
      <w:lvlJc w:val="right"/>
      <w:pPr>
        <w:ind w:left="1742" w:hanging="440"/>
      </w:pPr>
    </w:lvl>
    <w:lvl w:ilvl="3" w:tplc="0409000F" w:tentative="1">
      <w:start w:val="1"/>
      <w:numFmt w:val="decimal"/>
      <w:lvlText w:val="%4."/>
      <w:lvlJc w:val="left"/>
      <w:pPr>
        <w:ind w:left="2182" w:hanging="440"/>
      </w:pPr>
    </w:lvl>
    <w:lvl w:ilvl="4" w:tplc="04090019" w:tentative="1">
      <w:start w:val="1"/>
      <w:numFmt w:val="lowerLetter"/>
      <w:lvlText w:val="%5)"/>
      <w:lvlJc w:val="left"/>
      <w:pPr>
        <w:ind w:left="2622" w:hanging="440"/>
      </w:pPr>
    </w:lvl>
    <w:lvl w:ilvl="5" w:tplc="0409001B" w:tentative="1">
      <w:start w:val="1"/>
      <w:numFmt w:val="lowerRoman"/>
      <w:lvlText w:val="%6."/>
      <w:lvlJc w:val="right"/>
      <w:pPr>
        <w:ind w:left="3062" w:hanging="440"/>
      </w:pPr>
    </w:lvl>
    <w:lvl w:ilvl="6" w:tplc="0409000F" w:tentative="1">
      <w:start w:val="1"/>
      <w:numFmt w:val="decimal"/>
      <w:lvlText w:val="%7."/>
      <w:lvlJc w:val="left"/>
      <w:pPr>
        <w:ind w:left="3502" w:hanging="440"/>
      </w:pPr>
    </w:lvl>
    <w:lvl w:ilvl="7" w:tplc="04090019" w:tentative="1">
      <w:start w:val="1"/>
      <w:numFmt w:val="lowerLetter"/>
      <w:lvlText w:val="%8)"/>
      <w:lvlJc w:val="left"/>
      <w:pPr>
        <w:ind w:left="3942" w:hanging="440"/>
      </w:pPr>
    </w:lvl>
    <w:lvl w:ilvl="8" w:tplc="0409001B" w:tentative="1">
      <w:start w:val="1"/>
      <w:numFmt w:val="lowerRoman"/>
      <w:lvlText w:val="%9."/>
      <w:lvlJc w:val="right"/>
      <w:pPr>
        <w:ind w:left="4382" w:hanging="440"/>
      </w:pPr>
    </w:lvl>
  </w:abstractNum>
  <w:abstractNum w:abstractNumId="12" w15:restartNumberingAfterBreak="0">
    <w:nsid w:val="73CD5957"/>
    <w:multiLevelType w:val="hybridMultilevel"/>
    <w:tmpl w:val="658E86FA"/>
    <w:lvl w:ilvl="0" w:tplc="E3F2412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3" w15:restartNumberingAfterBreak="0">
    <w:nsid w:val="778579ED"/>
    <w:multiLevelType w:val="multilevel"/>
    <w:tmpl w:val="A3163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5A127C"/>
    <w:multiLevelType w:val="multilevel"/>
    <w:tmpl w:val="B2D05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01174711">
    <w:abstractNumId w:val="9"/>
  </w:num>
  <w:num w:numId="2" w16cid:durableId="143739552">
    <w:abstractNumId w:val="10"/>
  </w:num>
  <w:num w:numId="3" w16cid:durableId="1042828016">
    <w:abstractNumId w:val="1"/>
  </w:num>
  <w:num w:numId="4" w16cid:durableId="2067294677">
    <w:abstractNumId w:val="2"/>
  </w:num>
  <w:num w:numId="5" w16cid:durableId="274100592">
    <w:abstractNumId w:val="14"/>
  </w:num>
  <w:num w:numId="6" w16cid:durableId="1640501816">
    <w:abstractNumId w:val="0"/>
  </w:num>
  <w:num w:numId="7" w16cid:durableId="649288752">
    <w:abstractNumId w:val="6"/>
  </w:num>
  <w:num w:numId="8" w16cid:durableId="113138319">
    <w:abstractNumId w:val="7"/>
  </w:num>
  <w:num w:numId="9" w16cid:durableId="1520240441">
    <w:abstractNumId w:val="4"/>
  </w:num>
  <w:num w:numId="10" w16cid:durableId="1771773420">
    <w:abstractNumId w:val="8"/>
  </w:num>
  <w:num w:numId="11" w16cid:durableId="2002347480">
    <w:abstractNumId w:val="3"/>
  </w:num>
  <w:num w:numId="12" w16cid:durableId="1992564216">
    <w:abstractNumId w:val="5"/>
  </w:num>
  <w:num w:numId="13" w16cid:durableId="1874148614">
    <w:abstractNumId w:val="11"/>
  </w:num>
  <w:num w:numId="14" w16cid:durableId="536939376">
    <w:abstractNumId w:val="12"/>
  </w:num>
  <w:num w:numId="15" w16cid:durableId="66578761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bordersDoNotSurroundHeader/>
  <w:bordersDoNotSurroundFooter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MjU5ZTM1NDM3NzIzZTQ5Y2Q0Y2NjOTE2NTY1NDk5NDIifQ=="/>
    <w:docVar w:name="KSO_WPS_MARK_KEY" w:val="8ddbbdb5-0d9c-408f-86b9-3c3c9e43fa3e"/>
  </w:docVars>
  <w:rsids>
    <w:rsidRoot w:val="002C557E"/>
    <w:rsid w:val="96BF1972"/>
    <w:rsid w:val="9CF77591"/>
    <w:rsid w:val="B5DB0F70"/>
    <w:rsid w:val="B7DBFA58"/>
    <w:rsid w:val="CC3F4851"/>
    <w:rsid w:val="DAFA2FE1"/>
    <w:rsid w:val="DBBF4251"/>
    <w:rsid w:val="ECBEE755"/>
    <w:rsid w:val="EEEE6753"/>
    <w:rsid w:val="EFFE30E3"/>
    <w:rsid w:val="F5F73EC8"/>
    <w:rsid w:val="F7E34B6D"/>
    <w:rsid w:val="FDFF9779"/>
    <w:rsid w:val="00000AF8"/>
    <w:rsid w:val="000048F0"/>
    <w:rsid w:val="000062B4"/>
    <w:rsid w:val="000067DD"/>
    <w:rsid w:val="0001411F"/>
    <w:rsid w:val="00016BE8"/>
    <w:rsid w:val="000411F9"/>
    <w:rsid w:val="000560A8"/>
    <w:rsid w:val="00060A91"/>
    <w:rsid w:val="00061B0B"/>
    <w:rsid w:val="00061C31"/>
    <w:rsid w:val="000628EF"/>
    <w:rsid w:val="00072FA1"/>
    <w:rsid w:val="000875CA"/>
    <w:rsid w:val="00087F8E"/>
    <w:rsid w:val="00093B36"/>
    <w:rsid w:val="00097B41"/>
    <w:rsid w:val="000B5EA8"/>
    <w:rsid w:val="000B6045"/>
    <w:rsid w:val="000C690B"/>
    <w:rsid w:val="000D5D46"/>
    <w:rsid w:val="000F6CBB"/>
    <w:rsid w:val="001017B0"/>
    <w:rsid w:val="0010260F"/>
    <w:rsid w:val="00122D3C"/>
    <w:rsid w:val="0012521F"/>
    <w:rsid w:val="0013013B"/>
    <w:rsid w:val="00130EF9"/>
    <w:rsid w:val="00131A80"/>
    <w:rsid w:val="001462BA"/>
    <w:rsid w:val="00147511"/>
    <w:rsid w:val="00152090"/>
    <w:rsid w:val="00153863"/>
    <w:rsid w:val="001555E5"/>
    <w:rsid w:val="0015673B"/>
    <w:rsid w:val="00174656"/>
    <w:rsid w:val="001819A7"/>
    <w:rsid w:val="00186622"/>
    <w:rsid w:val="00186C3A"/>
    <w:rsid w:val="00187C3F"/>
    <w:rsid w:val="00196B66"/>
    <w:rsid w:val="001A00CD"/>
    <w:rsid w:val="001A7681"/>
    <w:rsid w:val="001C7C78"/>
    <w:rsid w:val="001D3260"/>
    <w:rsid w:val="001D65A2"/>
    <w:rsid w:val="001E2B1C"/>
    <w:rsid w:val="001E6A88"/>
    <w:rsid w:val="001F2059"/>
    <w:rsid w:val="001F5F14"/>
    <w:rsid w:val="001F6F39"/>
    <w:rsid w:val="00215044"/>
    <w:rsid w:val="00216758"/>
    <w:rsid w:val="002201B6"/>
    <w:rsid w:val="002366E6"/>
    <w:rsid w:val="00237EF6"/>
    <w:rsid w:val="00255CA4"/>
    <w:rsid w:val="00263064"/>
    <w:rsid w:val="00274D6E"/>
    <w:rsid w:val="002769AC"/>
    <w:rsid w:val="00277EF7"/>
    <w:rsid w:val="00277FA4"/>
    <w:rsid w:val="002A030D"/>
    <w:rsid w:val="002A3CB5"/>
    <w:rsid w:val="002C3396"/>
    <w:rsid w:val="002C557E"/>
    <w:rsid w:val="002C6B3E"/>
    <w:rsid w:val="002E625F"/>
    <w:rsid w:val="002E710D"/>
    <w:rsid w:val="003019F8"/>
    <w:rsid w:val="00316F36"/>
    <w:rsid w:val="00320315"/>
    <w:rsid w:val="00326BE8"/>
    <w:rsid w:val="003447F8"/>
    <w:rsid w:val="003848E5"/>
    <w:rsid w:val="00391946"/>
    <w:rsid w:val="003A4720"/>
    <w:rsid w:val="003A4787"/>
    <w:rsid w:val="003A7DA3"/>
    <w:rsid w:val="003B0EAB"/>
    <w:rsid w:val="003B2370"/>
    <w:rsid w:val="003C1DCF"/>
    <w:rsid w:val="003E2E9B"/>
    <w:rsid w:val="003E6D8E"/>
    <w:rsid w:val="003F060D"/>
    <w:rsid w:val="003F7183"/>
    <w:rsid w:val="004038EA"/>
    <w:rsid w:val="0041136E"/>
    <w:rsid w:val="00417CC1"/>
    <w:rsid w:val="00436354"/>
    <w:rsid w:val="00441DDF"/>
    <w:rsid w:val="00476AFC"/>
    <w:rsid w:val="0048041C"/>
    <w:rsid w:val="004929E5"/>
    <w:rsid w:val="00495F3B"/>
    <w:rsid w:val="004964C8"/>
    <w:rsid w:val="004A0FC8"/>
    <w:rsid w:val="004A1641"/>
    <w:rsid w:val="004B2C00"/>
    <w:rsid w:val="004B4DFD"/>
    <w:rsid w:val="004D110A"/>
    <w:rsid w:val="004D5732"/>
    <w:rsid w:val="0050281F"/>
    <w:rsid w:val="00506718"/>
    <w:rsid w:val="0052446D"/>
    <w:rsid w:val="005404D7"/>
    <w:rsid w:val="0054051A"/>
    <w:rsid w:val="0054113C"/>
    <w:rsid w:val="00564E54"/>
    <w:rsid w:val="00575514"/>
    <w:rsid w:val="00580B89"/>
    <w:rsid w:val="00590FBA"/>
    <w:rsid w:val="00593A85"/>
    <w:rsid w:val="005B0D47"/>
    <w:rsid w:val="005C19AD"/>
    <w:rsid w:val="005E0794"/>
    <w:rsid w:val="005E2286"/>
    <w:rsid w:val="005E28CA"/>
    <w:rsid w:val="005E705A"/>
    <w:rsid w:val="005F1F78"/>
    <w:rsid w:val="006000F3"/>
    <w:rsid w:val="00630F9F"/>
    <w:rsid w:val="006372AA"/>
    <w:rsid w:val="00640702"/>
    <w:rsid w:val="00640CE6"/>
    <w:rsid w:val="00652960"/>
    <w:rsid w:val="0065685E"/>
    <w:rsid w:val="00662F1D"/>
    <w:rsid w:val="006638BC"/>
    <w:rsid w:val="00671BE0"/>
    <w:rsid w:val="00672C7D"/>
    <w:rsid w:val="00683193"/>
    <w:rsid w:val="006A54BC"/>
    <w:rsid w:val="006A6DF4"/>
    <w:rsid w:val="006B0BB7"/>
    <w:rsid w:val="006B7769"/>
    <w:rsid w:val="006C7DD5"/>
    <w:rsid w:val="006D525F"/>
    <w:rsid w:val="00701032"/>
    <w:rsid w:val="007042D4"/>
    <w:rsid w:val="00705ACC"/>
    <w:rsid w:val="00720FDF"/>
    <w:rsid w:val="00722A63"/>
    <w:rsid w:val="007360AF"/>
    <w:rsid w:val="0073693A"/>
    <w:rsid w:val="007437E4"/>
    <w:rsid w:val="0075679B"/>
    <w:rsid w:val="007702EA"/>
    <w:rsid w:val="0077362D"/>
    <w:rsid w:val="00776CC6"/>
    <w:rsid w:val="007854BB"/>
    <w:rsid w:val="00787C18"/>
    <w:rsid w:val="0079452E"/>
    <w:rsid w:val="007A0DB1"/>
    <w:rsid w:val="007A586D"/>
    <w:rsid w:val="007A5E69"/>
    <w:rsid w:val="007A72D2"/>
    <w:rsid w:val="007E13AF"/>
    <w:rsid w:val="007E1567"/>
    <w:rsid w:val="007E2EDE"/>
    <w:rsid w:val="007F75BB"/>
    <w:rsid w:val="008005BB"/>
    <w:rsid w:val="00806ECF"/>
    <w:rsid w:val="008079B0"/>
    <w:rsid w:val="008215A9"/>
    <w:rsid w:val="008228F2"/>
    <w:rsid w:val="008312D1"/>
    <w:rsid w:val="0084238E"/>
    <w:rsid w:val="008505DA"/>
    <w:rsid w:val="00852BB8"/>
    <w:rsid w:val="008611A3"/>
    <w:rsid w:val="0086139F"/>
    <w:rsid w:val="0087725F"/>
    <w:rsid w:val="0088303D"/>
    <w:rsid w:val="00885412"/>
    <w:rsid w:val="0089014A"/>
    <w:rsid w:val="008A0E7A"/>
    <w:rsid w:val="008C0D5B"/>
    <w:rsid w:val="008C20DF"/>
    <w:rsid w:val="008D0BE4"/>
    <w:rsid w:val="008D67D2"/>
    <w:rsid w:val="008E5E99"/>
    <w:rsid w:val="0090072D"/>
    <w:rsid w:val="00903787"/>
    <w:rsid w:val="00905E84"/>
    <w:rsid w:val="00911A62"/>
    <w:rsid w:val="00913B15"/>
    <w:rsid w:val="009207CA"/>
    <w:rsid w:val="00920F48"/>
    <w:rsid w:val="009223AE"/>
    <w:rsid w:val="0092734E"/>
    <w:rsid w:val="00933296"/>
    <w:rsid w:val="00935CF1"/>
    <w:rsid w:val="00940243"/>
    <w:rsid w:val="0094102A"/>
    <w:rsid w:val="00950FB7"/>
    <w:rsid w:val="009526C4"/>
    <w:rsid w:val="00953542"/>
    <w:rsid w:val="009D793D"/>
    <w:rsid w:val="009F1896"/>
    <w:rsid w:val="00A051DD"/>
    <w:rsid w:val="00A05929"/>
    <w:rsid w:val="00A14B76"/>
    <w:rsid w:val="00A32A09"/>
    <w:rsid w:val="00A429DF"/>
    <w:rsid w:val="00A43468"/>
    <w:rsid w:val="00A46C96"/>
    <w:rsid w:val="00A57C37"/>
    <w:rsid w:val="00A60999"/>
    <w:rsid w:val="00A6491F"/>
    <w:rsid w:val="00A77A6E"/>
    <w:rsid w:val="00A93D3A"/>
    <w:rsid w:val="00A96D30"/>
    <w:rsid w:val="00A96FE5"/>
    <w:rsid w:val="00AB5DDD"/>
    <w:rsid w:val="00AB6318"/>
    <w:rsid w:val="00AD34E6"/>
    <w:rsid w:val="00AD350D"/>
    <w:rsid w:val="00AD6084"/>
    <w:rsid w:val="00AF1D8D"/>
    <w:rsid w:val="00AF44CE"/>
    <w:rsid w:val="00B172C1"/>
    <w:rsid w:val="00B47E92"/>
    <w:rsid w:val="00B51295"/>
    <w:rsid w:val="00B52C15"/>
    <w:rsid w:val="00B56AC2"/>
    <w:rsid w:val="00B73335"/>
    <w:rsid w:val="00B8396F"/>
    <w:rsid w:val="00B87BD2"/>
    <w:rsid w:val="00B94278"/>
    <w:rsid w:val="00B9569E"/>
    <w:rsid w:val="00B95995"/>
    <w:rsid w:val="00BA0C43"/>
    <w:rsid w:val="00BB2C9A"/>
    <w:rsid w:val="00BC3669"/>
    <w:rsid w:val="00BC7654"/>
    <w:rsid w:val="00BD3B44"/>
    <w:rsid w:val="00BE7D8E"/>
    <w:rsid w:val="00C201D9"/>
    <w:rsid w:val="00C2045B"/>
    <w:rsid w:val="00C35562"/>
    <w:rsid w:val="00C4680C"/>
    <w:rsid w:val="00C46DDB"/>
    <w:rsid w:val="00C538F5"/>
    <w:rsid w:val="00C6602E"/>
    <w:rsid w:val="00C70432"/>
    <w:rsid w:val="00C806CD"/>
    <w:rsid w:val="00C82BE3"/>
    <w:rsid w:val="00C90BBE"/>
    <w:rsid w:val="00C94ADD"/>
    <w:rsid w:val="00CB4083"/>
    <w:rsid w:val="00CB7213"/>
    <w:rsid w:val="00CC77EA"/>
    <w:rsid w:val="00CE17A4"/>
    <w:rsid w:val="00CE2F0B"/>
    <w:rsid w:val="00CF69BD"/>
    <w:rsid w:val="00D04D66"/>
    <w:rsid w:val="00D1671C"/>
    <w:rsid w:val="00D24F7D"/>
    <w:rsid w:val="00D260B9"/>
    <w:rsid w:val="00D275C7"/>
    <w:rsid w:val="00D354D4"/>
    <w:rsid w:val="00D76B5B"/>
    <w:rsid w:val="00D839AD"/>
    <w:rsid w:val="00D935FE"/>
    <w:rsid w:val="00D97702"/>
    <w:rsid w:val="00DA04BC"/>
    <w:rsid w:val="00DA3044"/>
    <w:rsid w:val="00DA7CBA"/>
    <w:rsid w:val="00DC6859"/>
    <w:rsid w:val="00DD32B2"/>
    <w:rsid w:val="00DF6B75"/>
    <w:rsid w:val="00E16DC5"/>
    <w:rsid w:val="00E30491"/>
    <w:rsid w:val="00E4464B"/>
    <w:rsid w:val="00E478DD"/>
    <w:rsid w:val="00E504B6"/>
    <w:rsid w:val="00E54EAE"/>
    <w:rsid w:val="00E64F64"/>
    <w:rsid w:val="00E80F06"/>
    <w:rsid w:val="00E87ECE"/>
    <w:rsid w:val="00E929E3"/>
    <w:rsid w:val="00EA4797"/>
    <w:rsid w:val="00EC01AA"/>
    <w:rsid w:val="00EC5482"/>
    <w:rsid w:val="00ED0189"/>
    <w:rsid w:val="00ED2D54"/>
    <w:rsid w:val="00ED6A20"/>
    <w:rsid w:val="00ED6A2D"/>
    <w:rsid w:val="00EF08FC"/>
    <w:rsid w:val="00EF3FA9"/>
    <w:rsid w:val="00EF4FB7"/>
    <w:rsid w:val="00EF6217"/>
    <w:rsid w:val="00F16324"/>
    <w:rsid w:val="00F347D0"/>
    <w:rsid w:val="00F361B2"/>
    <w:rsid w:val="00F50299"/>
    <w:rsid w:val="00F70CF3"/>
    <w:rsid w:val="00F7305B"/>
    <w:rsid w:val="00F936A9"/>
    <w:rsid w:val="00FA41BF"/>
    <w:rsid w:val="00FA718B"/>
    <w:rsid w:val="00FB55BC"/>
    <w:rsid w:val="00FC08EB"/>
    <w:rsid w:val="00FC5CDB"/>
    <w:rsid w:val="00FD13A2"/>
    <w:rsid w:val="00FD1DFA"/>
    <w:rsid w:val="00FD1F16"/>
    <w:rsid w:val="00FE1725"/>
    <w:rsid w:val="0849339C"/>
    <w:rsid w:val="0A8062E8"/>
    <w:rsid w:val="0BB72739"/>
    <w:rsid w:val="10256D55"/>
    <w:rsid w:val="11807027"/>
    <w:rsid w:val="16EB48E5"/>
    <w:rsid w:val="18EE78ED"/>
    <w:rsid w:val="19291C67"/>
    <w:rsid w:val="19C97BA4"/>
    <w:rsid w:val="1C883F0B"/>
    <w:rsid w:val="1DFF3BF0"/>
    <w:rsid w:val="271424C3"/>
    <w:rsid w:val="2AFC5FAA"/>
    <w:rsid w:val="2B7544CF"/>
    <w:rsid w:val="2F771417"/>
    <w:rsid w:val="34651053"/>
    <w:rsid w:val="34EF7089"/>
    <w:rsid w:val="36FE3424"/>
    <w:rsid w:val="37EC11D4"/>
    <w:rsid w:val="38EA1703"/>
    <w:rsid w:val="3E0A4EFC"/>
    <w:rsid w:val="3F5FFDA0"/>
    <w:rsid w:val="3FA70766"/>
    <w:rsid w:val="40D53766"/>
    <w:rsid w:val="46837726"/>
    <w:rsid w:val="47612379"/>
    <w:rsid w:val="4FD62F1C"/>
    <w:rsid w:val="512316DC"/>
    <w:rsid w:val="585019A4"/>
    <w:rsid w:val="5B5B08A1"/>
    <w:rsid w:val="5BA73EA5"/>
    <w:rsid w:val="5C164AB3"/>
    <w:rsid w:val="627A1A9A"/>
    <w:rsid w:val="64C12890"/>
    <w:rsid w:val="64CB6009"/>
    <w:rsid w:val="66AD6FFF"/>
    <w:rsid w:val="6EDFEB69"/>
    <w:rsid w:val="710F1F1C"/>
    <w:rsid w:val="75F7CE61"/>
    <w:rsid w:val="794653E9"/>
    <w:rsid w:val="7ABF7645"/>
    <w:rsid w:val="7D4944E8"/>
    <w:rsid w:val="7EBB576E"/>
    <w:rsid w:val="7EC01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6D8E29"/>
  <w15:docId w15:val="{35AE8556-2F3E-43A1-82AA-8FAA76658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526C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Pr>
      <w:rFonts w:ascii="Arial" w:eastAsia="黑体" w:hAnsi="Arial" w:cs="Arial"/>
      <w:sz w:val="20"/>
      <w:szCs w:val="20"/>
    </w:rPr>
  </w:style>
  <w:style w:type="paragraph" w:styleId="a4">
    <w:name w:val="Balloon Text"/>
    <w:basedOn w:val="a"/>
    <w:link w:val="a5"/>
    <w:qFormat/>
    <w:rPr>
      <w:sz w:val="18"/>
      <w:szCs w:val="18"/>
    </w:rPr>
  </w:style>
  <w:style w:type="paragraph" w:styleId="a6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age number"/>
    <w:basedOn w:val="a0"/>
    <w:qFormat/>
  </w:style>
  <w:style w:type="character" w:customStyle="1" w:styleId="a5">
    <w:name w:val="批注框文本 字符"/>
    <w:basedOn w:val="a0"/>
    <w:link w:val="a4"/>
    <w:qFormat/>
    <w:rPr>
      <w:kern w:val="2"/>
      <w:sz w:val="18"/>
      <w:szCs w:val="18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样式1"/>
    <w:basedOn w:val="aa"/>
    <w:qFormat/>
    <w:pPr>
      <w:ind w:firstLine="562"/>
    </w:pPr>
    <w:rPr>
      <w:sz w:val="28"/>
      <w:szCs w:val="28"/>
    </w:rPr>
  </w:style>
  <w:style w:type="paragraph" w:customStyle="1" w:styleId="aa">
    <w:name w:val="一级标题"/>
    <w:basedOn w:val="1"/>
    <w:qFormat/>
    <w:pPr>
      <w:spacing w:line="360" w:lineRule="auto"/>
      <w:ind w:firstLineChars="200" w:firstLine="643"/>
      <w:jc w:val="center"/>
    </w:pPr>
    <w:rPr>
      <w:rFonts w:ascii="仿宋" w:eastAsia="仿宋" w:hAnsi="仿宋"/>
      <w:sz w:val="32"/>
      <w:szCs w:val="32"/>
    </w:rPr>
  </w:style>
  <w:style w:type="paragraph" w:styleId="ab">
    <w:name w:val="List Paragraph"/>
    <w:basedOn w:val="a"/>
    <w:uiPriority w:val="99"/>
    <w:unhideWhenUsed/>
    <w:rsid w:val="008505D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16</Pages>
  <Words>428</Words>
  <Characters>2441</Characters>
  <Application>Microsoft Office Word</Application>
  <DocSecurity>0</DocSecurity>
  <Lines>20</Lines>
  <Paragraphs>5</Paragraphs>
  <ScaleCrop>false</ScaleCrop>
  <Company>ug</Company>
  <LinksUpToDate>false</LinksUpToDate>
  <CharactersWithSpaces>2864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北京邮电大学网络教育学院</dc:title>
  <dc:creator>jwk1</dc:creator>
  <cp:lastModifiedBy>欧 李</cp:lastModifiedBy>
  <cp:revision>54</cp:revision>
  <cp:lastPrinted>2020-08-28T09:28:00Z</cp:lastPrinted>
  <dcterms:created xsi:type="dcterms:W3CDTF">2020-08-26T09:05:00Z</dcterms:created>
  <dcterms:modified xsi:type="dcterms:W3CDTF">2025-10-10T03:28:00Z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FCDE4322A7184B4CBD4C255F1FAB92AA_13</vt:lpwstr>
  </property>
  <property fmtid="{D5CDD505-2E9C-101B-9397-08002B2CF9AE}" pid="4" name="KSOTemplateDocerSaveRecord">
    <vt:lpwstr>eyJoZGlkIjoiZmIyYTRhZmU2ZjA1MzE5NWYzOWIzNGFiZmU1NDg0OTMifQ==</vt:lpwstr>
  </property>
</Properties>
</file>